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CB" w:rsidRPr="00FC6A45" w:rsidRDefault="008926CB" w:rsidP="00B81C18">
      <w:pPr>
        <w:tabs>
          <w:tab w:val="left" w:pos="3840"/>
          <w:tab w:val="left" w:pos="3960"/>
          <w:tab w:val="center" w:pos="4677"/>
          <w:tab w:val="left" w:pos="7020"/>
        </w:tabs>
        <w:jc w:val="center"/>
        <w:rPr>
          <w:b/>
          <w:sz w:val="28"/>
          <w:szCs w:val="28"/>
        </w:rPr>
      </w:pPr>
      <w:r w:rsidRPr="00FC6A45">
        <w:rPr>
          <w:b/>
          <w:sz w:val="28"/>
          <w:szCs w:val="28"/>
        </w:rPr>
        <w:t>СОВЕТ</w:t>
      </w:r>
      <w:r w:rsidR="00F20B42" w:rsidRPr="00FC6A45">
        <w:rPr>
          <w:b/>
          <w:sz w:val="28"/>
          <w:szCs w:val="28"/>
        </w:rPr>
        <w:t xml:space="preserve"> ДЕПУТАТОВ</w:t>
      </w:r>
    </w:p>
    <w:p w:rsidR="008926CB" w:rsidRPr="00FC6A45" w:rsidRDefault="008926CB" w:rsidP="008926CB">
      <w:pPr>
        <w:tabs>
          <w:tab w:val="left" w:pos="7020"/>
        </w:tabs>
        <w:jc w:val="center"/>
        <w:rPr>
          <w:b/>
          <w:sz w:val="28"/>
          <w:szCs w:val="28"/>
        </w:rPr>
      </w:pPr>
      <w:r w:rsidRPr="00FC6A45">
        <w:rPr>
          <w:b/>
          <w:sz w:val="28"/>
          <w:szCs w:val="28"/>
        </w:rPr>
        <w:t xml:space="preserve">АЛЕКСАНДРОВСКОГО МУНИЦИПАЛЬНОГО </w:t>
      </w:r>
      <w:r w:rsidR="00F20B42" w:rsidRPr="00FC6A45">
        <w:rPr>
          <w:b/>
          <w:sz w:val="28"/>
          <w:szCs w:val="28"/>
        </w:rPr>
        <w:t>ОКРУГА</w:t>
      </w:r>
    </w:p>
    <w:p w:rsidR="008926CB" w:rsidRPr="00FC6A45" w:rsidRDefault="008926CB" w:rsidP="008926CB">
      <w:pPr>
        <w:tabs>
          <w:tab w:val="left" w:pos="7020"/>
        </w:tabs>
        <w:jc w:val="center"/>
        <w:rPr>
          <w:b/>
          <w:sz w:val="28"/>
          <w:szCs w:val="28"/>
        </w:rPr>
      </w:pPr>
      <w:r w:rsidRPr="00FC6A45">
        <w:rPr>
          <w:b/>
          <w:sz w:val="28"/>
          <w:szCs w:val="28"/>
        </w:rPr>
        <w:t xml:space="preserve">СТАВРОПОЛЬСКОГО КРАЯ </w:t>
      </w:r>
    </w:p>
    <w:p w:rsidR="008926CB" w:rsidRPr="006969D5" w:rsidRDefault="008926CB" w:rsidP="008926CB">
      <w:pPr>
        <w:tabs>
          <w:tab w:val="left" w:pos="7020"/>
        </w:tabs>
        <w:ind w:left="-900"/>
        <w:jc w:val="both"/>
        <w:rPr>
          <w:sz w:val="28"/>
          <w:szCs w:val="28"/>
        </w:rPr>
      </w:pPr>
    </w:p>
    <w:p w:rsidR="008926CB" w:rsidRPr="00494E42" w:rsidRDefault="008926CB" w:rsidP="008926CB">
      <w:pPr>
        <w:tabs>
          <w:tab w:val="left" w:pos="7020"/>
        </w:tabs>
        <w:jc w:val="center"/>
        <w:rPr>
          <w:sz w:val="28"/>
          <w:szCs w:val="28"/>
        </w:rPr>
      </w:pPr>
      <w:r w:rsidRPr="00494E42">
        <w:rPr>
          <w:sz w:val="28"/>
          <w:szCs w:val="28"/>
        </w:rPr>
        <w:t>Р Е Ш Е Н И Е</w:t>
      </w:r>
    </w:p>
    <w:p w:rsidR="008926CB" w:rsidRDefault="008926CB" w:rsidP="008926CB">
      <w:pPr>
        <w:tabs>
          <w:tab w:val="left" w:pos="7020"/>
        </w:tabs>
        <w:jc w:val="both"/>
        <w:rPr>
          <w:sz w:val="28"/>
          <w:szCs w:val="28"/>
        </w:rPr>
      </w:pPr>
    </w:p>
    <w:p w:rsidR="00367419" w:rsidRPr="00CC5686" w:rsidRDefault="00FC6A45" w:rsidP="00367419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мая </w:t>
      </w:r>
      <w:r w:rsidR="009E5B93">
        <w:rPr>
          <w:sz w:val="28"/>
          <w:szCs w:val="28"/>
        </w:rPr>
        <w:t>202</w:t>
      </w:r>
      <w:r w:rsidR="00590728">
        <w:rPr>
          <w:sz w:val="28"/>
          <w:szCs w:val="28"/>
        </w:rPr>
        <w:t>3</w:t>
      </w:r>
      <w:r w:rsidR="00437C4B">
        <w:rPr>
          <w:sz w:val="28"/>
          <w:szCs w:val="28"/>
        </w:rPr>
        <w:t xml:space="preserve"> </w:t>
      </w:r>
      <w:r w:rsidR="003F515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F5154">
        <w:rPr>
          <w:sz w:val="28"/>
          <w:szCs w:val="28"/>
        </w:rPr>
        <w:t xml:space="preserve">    </w:t>
      </w:r>
      <w:r w:rsidR="00535765">
        <w:rPr>
          <w:sz w:val="28"/>
          <w:szCs w:val="28"/>
        </w:rPr>
        <w:t xml:space="preserve">   </w:t>
      </w:r>
      <w:r w:rsidR="00424C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130182">
        <w:rPr>
          <w:sz w:val="28"/>
          <w:szCs w:val="28"/>
        </w:rPr>
        <w:t xml:space="preserve">  </w:t>
      </w:r>
      <w:r w:rsidR="002019BD">
        <w:rPr>
          <w:sz w:val="28"/>
          <w:szCs w:val="28"/>
          <w:lang w:val="en-US"/>
        </w:rPr>
        <w:t>c</w:t>
      </w:r>
      <w:r w:rsidR="009850D2" w:rsidRPr="00494E42">
        <w:rPr>
          <w:sz w:val="28"/>
          <w:szCs w:val="28"/>
        </w:rPr>
        <w:t>. Александровское</w:t>
      </w:r>
      <w:r w:rsidR="009850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5F5C2C">
        <w:rPr>
          <w:sz w:val="28"/>
          <w:szCs w:val="28"/>
        </w:rPr>
        <w:t xml:space="preserve">           </w:t>
      </w:r>
      <w:r w:rsidR="00091291">
        <w:rPr>
          <w:sz w:val="28"/>
          <w:szCs w:val="28"/>
        </w:rPr>
        <w:t xml:space="preserve">     </w:t>
      </w:r>
      <w:r w:rsidR="00F34CF4">
        <w:rPr>
          <w:sz w:val="28"/>
          <w:szCs w:val="28"/>
        </w:rPr>
        <w:t xml:space="preserve">  </w:t>
      </w:r>
      <w:r w:rsidR="00260341">
        <w:rPr>
          <w:sz w:val="28"/>
          <w:szCs w:val="28"/>
        </w:rPr>
        <w:t xml:space="preserve">  </w:t>
      </w:r>
      <w:r w:rsidR="00C86061">
        <w:rPr>
          <w:sz w:val="28"/>
          <w:szCs w:val="28"/>
        </w:rPr>
        <w:t xml:space="preserve"> </w:t>
      </w:r>
      <w:r>
        <w:rPr>
          <w:sz w:val="28"/>
          <w:szCs w:val="28"/>
        </w:rPr>
        <w:t>№ 694/73</w:t>
      </w:r>
    </w:p>
    <w:p w:rsidR="002019BD" w:rsidRDefault="002019BD" w:rsidP="002019BD">
      <w:pPr>
        <w:tabs>
          <w:tab w:val="left" w:pos="7020"/>
        </w:tabs>
        <w:jc w:val="both"/>
        <w:rPr>
          <w:sz w:val="28"/>
          <w:szCs w:val="28"/>
        </w:rPr>
      </w:pPr>
    </w:p>
    <w:p w:rsidR="002C29EB" w:rsidRPr="002019BD" w:rsidRDefault="006969D5" w:rsidP="00FC6A45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="00F20B4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Александровского муниципального </w:t>
      </w:r>
      <w:r w:rsidR="00F20B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212C75" w:rsidRPr="00934C7E">
        <w:rPr>
          <w:sz w:val="28"/>
          <w:szCs w:val="28"/>
        </w:rPr>
        <w:t>1</w:t>
      </w:r>
      <w:r w:rsidR="005A03E2">
        <w:rPr>
          <w:sz w:val="28"/>
          <w:szCs w:val="28"/>
        </w:rPr>
        <w:t>6</w:t>
      </w:r>
      <w:r w:rsidR="00212C75" w:rsidRPr="00934C7E">
        <w:rPr>
          <w:sz w:val="28"/>
          <w:szCs w:val="28"/>
        </w:rPr>
        <w:t xml:space="preserve"> декабря 20</w:t>
      </w:r>
      <w:r w:rsidR="00F20B42">
        <w:rPr>
          <w:sz w:val="28"/>
          <w:szCs w:val="28"/>
        </w:rPr>
        <w:t>2</w:t>
      </w:r>
      <w:r w:rsidR="005A03E2">
        <w:rPr>
          <w:sz w:val="28"/>
          <w:szCs w:val="28"/>
        </w:rPr>
        <w:t>2</w:t>
      </w:r>
      <w:r w:rsidR="00212C75" w:rsidRPr="00934C7E">
        <w:rPr>
          <w:sz w:val="28"/>
          <w:szCs w:val="28"/>
        </w:rPr>
        <w:t xml:space="preserve"> года</w:t>
      </w:r>
      <w:r w:rsidR="00212C75">
        <w:rPr>
          <w:sz w:val="28"/>
          <w:szCs w:val="28"/>
        </w:rPr>
        <w:t xml:space="preserve">  </w:t>
      </w:r>
      <w:r w:rsidR="00FC6A45">
        <w:rPr>
          <w:sz w:val="28"/>
          <w:szCs w:val="28"/>
        </w:rPr>
        <w:t xml:space="preserve">        </w:t>
      </w:r>
      <w:r w:rsidR="00D34F4E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FC6A45">
        <w:rPr>
          <w:sz w:val="28"/>
          <w:szCs w:val="28"/>
        </w:rPr>
        <w:t xml:space="preserve"> </w:t>
      </w:r>
      <w:r w:rsidR="005A03E2">
        <w:rPr>
          <w:sz w:val="28"/>
          <w:szCs w:val="28"/>
        </w:rPr>
        <w:t>605/180</w:t>
      </w:r>
      <w:r w:rsidR="00F20B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50D2" w:rsidRPr="00494E42">
        <w:rPr>
          <w:sz w:val="28"/>
          <w:szCs w:val="28"/>
        </w:rPr>
        <w:t xml:space="preserve">О бюджете Александровского муниципального </w:t>
      </w:r>
      <w:r w:rsidR="00F20B42">
        <w:rPr>
          <w:sz w:val="28"/>
          <w:szCs w:val="28"/>
        </w:rPr>
        <w:t>округа</w:t>
      </w:r>
      <w:r w:rsidR="009850D2" w:rsidRPr="00494E42">
        <w:rPr>
          <w:sz w:val="28"/>
          <w:szCs w:val="28"/>
        </w:rPr>
        <w:t xml:space="preserve"> Ставропольского края на 20</w:t>
      </w:r>
      <w:r w:rsidR="00212C75">
        <w:rPr>
          <w:sz w:val="28"/>
          <w:szCs w:val="28"/>
        </w:rPr>
        <w:t>2</w:t>
      </w:r>
      <w:r w:rsidR="005A03E2">
        <w:rPr>
          <w:sz w:val="28"/>
          <w:szCs w:val="28"/>
        </w:rPr>
        <w:t>3</w:t>
      </w:r>
      <w:r w:rsidR="009850D2" w:rsidRPr="00494E42">
        <w:rPr>
          <w:sz w:val="28"/>
          <w:szCs w:val="28"/>
        </w:rPr>
        <w:t xml:space="preserve"> год</w:t>
      </w:r>
      <w:r w:rsidR="00F20B42">
        <w:rPr>
          <w:sz w:val="28"/>
          <w:szCs w:val="28"/>
        </w:rPr>
        <w:t xml:space="preserve"> </w:t>
      </w:r>
      <w:r w:rsidR="002C29EB">
        <w:rPr>
          <w:sz w:val="28"/>
          <w:szCs w:val="28"/>
        </w:rPr>
        <w:t>и плановый период 20</w:t>
      </w:r>
      <w:r w:rsidR="00490651">
        <w:rPr>
          <w:sz w:val="28"/>
          <w:szCs w:val="28"/>
        </w:rPr>
        <w:t>2</w:t>
      </w:r>
      <w:r w:rsidR="005A03E2">
        <w:rPr>
          <w:sz w:val="28"/>
          <w:szCs w:val="28"/>
        </w:rPr>
        <w:t>4</w:t>
      </w:r>
      <w:r w:rsidR="002C29EB">
        <w:rPr>
          <w:sz w:val="28"/>
          <w:szCs w:val="28"/>
        </w:rPr>
        <w:t xml:space="preserve"> и 20</w:t>
      </w:r>
      <w:r w:rsidR="005D7D14">
        <w:rPr>
          <w:sz w:val="28"/>
          <w:szCs w:val="28"/>
        </w:rPr>
        <w:t>2</w:t>
      </w:r>
      <w:r w:rsidR="005A03E2">
        <w:rPr>
          <w:sz w:val="28"/>
          <w:szCs w:val="28"/>
        </w:rPr>
        <w:t>5</w:t>
      </w:r>
      <w:r w:rsidR="002C29E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F425BA" w:rsidRDefault="00F425BA" w:rsidP="00522EE9">
      <w:pPr>
        <w:tabs>
          <w:tab w:val="left" w:pos="7020"/>
        </w:tabs>
        <w:jc w:val="both"/>
        <w:rPr>
          <w:sz w:val="28"/>
          <w:szCs w:val="28"/>
        </w:rPr>
      </w:pPr>
    </w:p>
    <w:p w:rsidR="00FC6A45" w:rsidRDefault="00FC6A45" w:rsidP="00522EE9">
      <w:pPr>
        <w:tabs>
          <w:tab w:val="left" w:pos="7020"/>
        </w:tabs>
        <w:jc w:val="both"/>
        <w:rPr>
          <w:sz w:val="28"/>
          <w:szCs w:val="28"/>
        </w:rPr>
      </w:pPr>
    </w:p>
    <w:p w:rsidR="004C4065" w:rsidRDefault="00D82CEE" w:rsidP="00FC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оперативного решения вопросов местного значения, в соответствии с Бюджетным кодексом Российской Федерации, Положением о бюджетном процессе в Александровском муниципальном </w:t>
      </w:r>
      <w:r w:rsidR="00F20B42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края, утвержденным решением Совета </w:t>
      </w:r>
      <w:r w:rsidR="00F20B4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Александровского муниципального </w:t>
      </w:r>
      <w:r w:rsidR="00F20B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F20B42">
        <w:rPr>
          <w:sz w:val="28"/>
          <w:szCs w:val="28"/>
        </w:rPr>
        <w:t xml:space="preserve">06 ноября </w:t>
      </w:r>
      <w:r>
        <w:rPr>
          <w:sz w:val="28"/>
          <w:szCs w:val="28"/>
        </w:rPr>
        <w:t>20</w:t>
      </w:r>
      <w:r w:rsidR="00F20B42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FC6A45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FC6A45">
        <w:rPr>
          <w:sz w:val="28"/>
          <w:szCs w:val="28"/>
        </w:rPr>
        <w:t xml:space="preserve"> </w:t>
      </w:r>
      <w:r w:rsidR="00F20B42">
        <w:rPr>
          <w:sz w:val="28"/>
          <w:szCs w:val="28"/>
        </w:rPr>
        <w:t>32/32</w:t>
      </w:r>
      <w:r w:rsidR="00FC6A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7C23">
        <w:rPr>
          <w:sz w:val="28"/>
          <w:szCs w:val="28"/>
        </w:rPr>
        <w:t xml:space="preserve">Совет </w:t>
      </w:r>
      <w:r w:rsidR="00F20B42">
        <w:rPr>
          <w:sz w:val="28"/>
          <w:szCs w:val="28"/>
        </w:rPr>
        <w:t xml:space="preserve">депутатов </w:t>
      </w:r>
      <w:r w:rsidRPr="00507C23">
        <w:rPr>
          <w:sz w:val="28"/>
          <w:szCs w:val="28"/>
        </w:rPr>
        <w:t xml:space="preserve">Александровского муниципального </w:t>
      </w:r>
      <w:r w:rsidR="00F20B42">
        <w:rPr>
          <w:sz w:val="28"/>
          <w:szCs w:val="28"/>
        </w:rPr>
        <w:t>округа</w:t>
      </w:r>
      <w:r w:rsidRPr="00507C23">
        <w:rPr>
          <w:sz w:val="28"/>
          <w:szCs w:val="28"/>
        </w:rPr>
        <w:t xml:space="preserve"> Ставропольского края </w:t>
      </w:r>
    </w:p>
    <w:p w:rsidR="00BD0F12" w:rsidRPr="00507C23" w:rsidRDefault="00BD0F12" w:rsidP="006969D5">
      <w:pPr>
        <w:ind w:firstLine="708"/>
        <w:jc w:val="both"/>
        <w:rPr>
          <w:sz w:val="28"/>
          <w:szCs w:val="28"/>
        </w:rPr>
      </w:pPr>
    </w:p>
    <w:p w:rsidR="00F802F3" w:rsidRDefault="006969D5" w:rsidP="006969D5">
      <w:pPr>
        <w:ind w:firstLine="708"/>
        <w:jc w:val="both"/>
        <w:rPr>
          <w:sz w:val="28"/>
          <w:szCs w:val="28"/>
        </w:rPr>
      </w:pPr>
      <w:r w:rsidRPr="00507C23">
        <w:rPr>
          <w:sz w:val="28"/>
          <w:szCs w:val="28"/>
        </w:rPr>
        <w:t>РЕШИЛ:</w:t>
      </w:r>
    </w:p>
    <w:p w:rsidR="00BD0F12" w:rsidRPr="00507C23" w:rsidRDefault="00BD0F12" w:rsidP="006969D5">
      <w:pPr>
        <w:ind w:firstLine="708"/>
        <w:jc w:val="both"/>
        <w:rPr>
          <w:sz w:val="28"/>
          <w:szCs w:val="28"/>
        </w:rPr>
      </w:pPr>
    </w:p>
    <w:p w:rsidR="00E6251E" w:rsidRPr="00616D04" w:rsidRDefault="006969D5" w:rsidP="00FC6A4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507C23">
        <w:rPr>
          <w:sz w:val="28"/>
          <w:szCs w:val="28"/>
        </w:rPr>
        <w:t>1.</w:t>
      </w:r>
      <w:r w:rsidR="00FC6A45">
        <w:rPr>
          <w:sz w:val="28"/>
          <w:szCs w:val="28"/>
        </w:rPr>
        <w:t xml:space="preserve"> </w:t>
      </w:r>
      <w:r w:rsidRPr="00507C23">
        <w:rPr>
          <w:sz w:val="28"/>
          <w:szCs w:val="28"/>
        </w:rPr>
        <w:t xml:space="preserve">Внести в решение Совета </w:t>
      </w:r>
      <w:r w:rsidR="00DD32F2">
        <w:rPr>
          <w:sz w:val="28"/>
          <w:szCs w:val="28"/>
        </w:rPr>
        <w:t xml:space="preserve">депутатов </w:t>
      </w:r>
      <w:r w:rsidRPr="00507C23">
        <w:rPr>
          <w:sz w:val="28"/>
          <w:szCs w:val="28"/>
        </w:rPr>
        <w:t xml:space="preserve">Александровского муниципального </w:t>
      </w:r>
      <w:r w:rsidR="00DD32F2">
        <w:rPr>
          <w:sz w:val="28"/>
          <w:szCs w:val="28"/>
        </w:rPr>
        <w:t>округа</w:t>
      </w:r>
      <w:r w:rsidRPr="00507C23">
        <w:rPr>
          <w:sz w:val="28"/>
          <w:szCs w:val="28"/>
        </w:rPr>
        <w:t xml:space="preserve"> Ставропольского </w:t>
      </w:r>
      <w:r w:rsidR="009F3DFA">
        <w:rPr>
          <w:sz w:val="28"/>
          <w:szCs w:val="28"/>
        </w:rPr>
        <w:t xml:space="preserve">края </w:t>
      </w:r>
      <w:r w:rsidR="00016CA2">
        <w:rPr>
          <w:sz w:val="28"/>
          <w:szCs w:val="28"/>
        </w:rPr>
        <w:t xml:space="preserve">от </w:t>
      </w:r>
      <w:r w:rsidR="00016CA2" w:rsidRPr="00934C7E">
        <w:rPr>
          <w:sz w:val="28"/>
          <w:szCs w:val="28"/>
        </w:rPr>
        <w:t>1</w:t>
      </w:r>
      <w:r w:rsidR="005A03E2">
        <w:rPr>
          <w:sz w:val="28"/>
          <w:szCs w:val="28"/>
        </w:rPr>
        <w:t>6</w:t>
      </w:r>
      <w:r w:rsidR="00016CA2" w:rsidRPr="00934C7E">
        <w:rPr>
          <w:sz w:val="28"/>
          <w:szCs w:val="28"/>
        </w:rPr>
        <w:t xml:space="preserve"> декабря 20</w:t>
      </w:r>
      <w:r w:rsidR="005A03E2">
        <w:rPr>
          <w:sz w:val="28"/>
          <w:szCs w:val="28"/>
        </w:rPr>
        <w:t>22</w:t>
      </w:r>
      <w:r w:rsidR="00016CA2" w:rsidRPr="00934C7E">
        <w:rPr>
          <w:sz w:val="28"/>
          <w:szCs w:val="28"/>
        </w:rPr>
        <w:t xml:space="preserve"> года</w:t>
      </w:r>
      <w:r w:rsidR="00016CA2">
        <w:rPr>
          <w:sz w:val="28"/>
          <w:szCs w:val="28"/>
        </w:rPr>
        <w:t xml:space="preserve">  </w:t>
      </w:r>
      <w:r w:rsidR="00FC6A45">
        <w:rPr>
          <w:sz w:val="28"/>
          <w:szCs w:val="28"/>
        </w:rPr>
        <w:t xml:space="preserve">       </w:t>
      </w:r>
      <w:r w:rsidR="00D34F4E">
        <w:rPr>
          <w:sz w:val="28"/>
          <w:szCs w:val="28"/>
        </w:rPr>
        <w:t xml:space="preserve">     </w:t>
      </w:r>
      <w:r w:rsidR="00FC6A45">
        <w:rPr>
          <w:sz w:val="28"/>
          <w:szCs w:val="28"/>
        </w:rPr>
        <w:t xml:space="preserve"> </w:t>
      </w:r>
      <w:r w:rsidR="00016CA2">
        <w:rPr>
          <w:sz w:val="28"/>
          <w:szCs w:val="28"/>
        </w:rPr>
        <w:t>№</w:t>
      </w:r>
      <w:r w:rsidR="00FC6A45">
        <w:rPr>
          <w:sz w:val="28"/>
          <w:szCs w:val="28"/>
        </w:rPr>
        <w:t xml:space="preserve"> </w:t>
      </w:r>
      <w:r w:rsidR="005A03E2">
        <w:rPr>
          <w:sz w:val="28"/>
          <w:szCs w:val="28"/>
        </w:rPr>
        <w:t>605/180</w:t>
      </w:r>
      <w:r w:rsidR="00016CA2">
        <w:rPr>
          <w:sz w:val="28"/>
          <w:szCs w:val="28"/>
        </w:rPr>
        <w:t xml:space="preserve"> «</w:t>
      </w:r>
      <w:r w:rsidR="00016CA2" w:rsidRPr="00494E42">
        <w:rPr>
          <w:sz w:val="28"/>
          <w:szCs w:val="28"/>
        </w:rPr>
        <w:t xml:space="preserve">О бюджете Александровского муниципального </w:t>
      </w:r>
      <w:r w:rsidR="00016CA2">
        <w:rPr>
          <w:sz w:val="28"/>
          <w:szCs w:val="28"/>
        </w:rPr>
        <w:t>округа</w:t>
      </w:r>
      <w:r w:rsidR="00016CA2" w:rsidRPr="00494E42">
        <w:rPr>
          <w:sz w:val="28"/>
          <w:szCs w:val="28"/>
        </w:rPr>
        <w:t xml:space="preserve"> Ставропольского края на 20</w:t>
      </w:r>
      <w:r w:rsidR="00016CA2">
        <w:rPr>
          <w:sz w:val="28"/>
          <w:szCs w:val="28"/>
        </w:rPr>
        <w:t>2</w:t>
      </w:r>
      <w:r w:rsidR="005A03E2">
        <w:rPr>
          <w:sz w:val="28"/>
          <w:szCs w:val="28"/>
        </w:rPr>
        <w:t>3</w:t>
      </w:r>
      <w:r w:rsidR="00016CA2" w:rsidRPr="00494E42">
        <w:rPr>
          <w:sz w:val="28"/>
          <w:szCs w:val="28"/>
        </w:rPr>
        <w:t xml:space="preserve"> год</w:t>
      </w:r>
      <w:r w:rsidR="005A03E2">
        <w:rPr>
          <w:sz w:val="28"/>
          <w:szCs w:val="28"/>
        </w:rPr>
        <w:t xml:space="preserve"> и плановый период 2024 и 2025</w:t>
      </w:r>
      <w:r w:rsidR="00016CA2">
        <w:rPr>
          <w:sz w:val="28"/>
          <w:szCs w:val="28"/>
        </w:rPr>
        <w:t xml:space="preserve"> годов»</w:t>
      </w:r>
      <w:r w:rsidR="00594512">
        <w:rPr>
          <w:sz w:val="28"/>
          <w:szCs w:val="28"/>
        </w:rPr>
        <w:t xml:space="preserve"> (с изменениями, внесенными решением Совета депутатов Александровского муниципального округа Ставропольского края от 17 февраля 2</w:t>
      </w:r>
      <w:r w:rsidR="00FC6A45">
        <w:rPr>
          <w:sz w:val="28"/>
          <w:szCs w:val="28"/>
        </w:rPr>
        <w:t xml:space="preserve">023 года    </w:t>
      </w:r>
      <w:r w:rsidR="00D34F4E">
        <w:rPr>
          <w:sz w:val="28"/>
          <w:szCs w:val="28"/>
        </w:rPr>
        <w:t xml:space="preserve">      </w:t>
      </w:r>
      <w:r w:rsidR="00FC6A45">
        <w:rPr>
          <w:sz w:val="28"/>
          <w:szCs w:val="28"/>
        </w:rPr>
        <w:t xml:space="preserve">    № 627/6)</w:t>
      </w:r>
      <w:r w:rsidR="00DD5052">
        <w:rPr>
          <w:sz w:val="28"/>
          <w:szCs w:val="28"/>
        </w:rPr>
        <w:t xml:space="preserve"> </w:t>
      </w:r>
      <w:r w:rsidRPr="00507C23">
        <w:rPr>
          <w:sz w:val="28"/>
          <w:szCs w:val="28"/>
        </w:rPr>
        <w:t>следующие изменения:</w:t>
      </w:r>
    </w:p>
    <w:p w:rsidR="006969D5" w:rsidRPr="00FE7F44" w:rsidRDefault="006969D5" w:rsidP="006969D5">
      <w:pPr>
        <w:ind w:firstLine="708"/>
        <w:jc w:val="both"/>
        <w:rPr>
          <w:sz w:val="28"/>
          <w:szCs w:val="28"/>
        </w:rPr>
      </w:pPr>
      <w:r w:rsidRPr="00FE7F44">
        <w:rPr>
          <w:sz w:val="28"/>
          <w:szCs w:val="28"/>
        </w:rPr>
        <w:t>1) в части 1</w:t>
      </w:r>
      <w:r w:rsidR="00DD32F2" w:rsidRPr="00FE7F44">
        <w:rPr>
          <w:sz w:val="28"/>
          <w:szCs w:val="28"/>
        </w:rPr>
        <w:t xml:space="preserve"> статьи 1</w:t>
      </w:r>
      <w:r w:rsidRPr="00FE7F44">
        <w:rPr>
          <w:sz w:val="28"/>
          <w:szCs w:val="28"/>
        </w:rPr>
        <w:t>:</w:t>
      </w:r>
    </w:p>
    <w:p w:rsidR="00DD5052" w:rsidRPr="00FE7F44" w:rsidRDefault="00DD5052" w:rsidP="006969D5">
      <w:pPr>
        <w:ind w:firstLine="708"/>
        <w:jc w:val="both"/>
        <w:rPr>
          <w:sz w:val="28"/>
          <w:szCs w:val="28"/>
        </w:rPr>
      </w:pPr>
      <w:r w:rsidRPr="00FE7F44">
        <w:rPr>
          <w:sz w:val="28"/>
          <w:szCs w:val="28"/>
        </w:rPr>
        <w:t>в пункте 1 цифры «</w:t>
      </w:r>
      <w:r w:rsidR="00920850" w:rsidRPr="00FE7F44">
        <w:rPr>
          <w:sz w:val="28"/>
          <w:szCs w:val="28"/>
        </w:rPr>
        <w:t>1</w:t>
      </w:r>
      <w:r w:rsidR="00594512">
        <w:rPr>
          <w:sz w:val="28"/>
          <w:szCs w:val="28"/>
        </w:rPr>
        <w:t> 616 516,62</w:t>
      </w:r>
      <w:r w:rsidR="00554CE5">
        <w:rPr>
          <w:sz w:val="28"/>
          <w:szCs w:val="28"/>
        </w:rPr>
        <w:t>»</w:t>
      </w:r>
      <w:r w:rsidRPr="00FE7F44">
        <w:rPr>
          <w:sz w:val="28"/>
          <w:szCs w:val="28"/>
        </w:rPr>
        <w:t xml:space="preserve"> </w:t>
      </w:r>
      <w:r w:rsidR="00120FF3" w:rsidRPr="00FE7F44">
        <w:rPr>
          <w:sz w:val="28"/>
          <w:szCs w:val="28"/>
        </w:rPr>
        <w:t>и «</w:t>
      </w:r>
      <w:r w:rsidR="00594512">
        <w:rPr>
          <w:sz w:val="28"/>
          <w:szCs w:val="28"/>
        </w:rPr>
        <w:t>1 520 574,39</w:t>
      </w:r>
      <w:r w:rsidR="00120FF3" w:rsidRPr="00FE7F44">
        <w:rPr>
          <w:sz w:val="28"/>
          <w:szCs w:val="28"/>
        </w:rPr>
        <w:t xml:space="preserve">» </w:t>
      </w:r>
      <w:r w:rsidRPr="00FE7F44">
        <w:rPr>
          <w:sz w:val="28"/>
          <w:szCs w:val="28"/>
        </w:rPr>
        <w:t xml:space="preserve">заменить </w:t>
      </w:r>
      <w:r w:rsidR="00120FF3" w:rsidRPr="00FE7F44">
        <w:rPr>
          <w:sz w:val="28"/>
          <w:szCs w:val="28"/>
        </w:rPr>
        <w:t xml:space="preserve">соответственно </w:t>
      </w:r>
      <w:r w:rsidRPr="00FE7F44">
        <w:rPr>
          <w:sz w:val="28"/>
          <w:szCs w:val="28"/>
        </w:rPr>
        <w:t xml:space="preserve">цифрами </w:t>
      </w:r>
      <w:r w:rsidR="00C24CE1" w:rsidRPr="00FE7F44">
        <w:rPr>
          <w:sz w:val="28"/>
          <w:szCs w:val="28"/>
        </w:rPr>
        <w:t>«</w:t>
      </w:r>
      <w:r w:rsidR="001C3A1A">
        <w:rPr>
          <w:sz w:val="28"/>
          <w:szCs w:val="28"/>
        </w:rPr>
        <w:t>1 784 795,82</w:t>
      </w:r>
      <w:r w:rsidRPr="00FE7F44">
        <w:rPr>
          <w:sz w:val="28"/>
          <w:szCs w:val="28"/>
        </w:rPr>
        <w:t>»</w:t>
      </w:r>
      <w:r w:rsidR="00120FF3" w:rsidRPr="00FE7F44">
        <w:rPr>
          <w:sz w:val="28"/>
          <w:szCs w:val="28"/>
        </w:rPr>
        <w:t xml:space="preserve"> и </w:t>
      </w:r>
      <w:r w:rsidR="00120FF3" w:rsidRPr="00C3558A">
        <w:rPr>
          <w:sz w:val="28"/>
          <w:szCs w:val="28"/>
        </w:rPr>
        <w:t>«1</w:t>
      </w:r>
      <w:r w:rsidR="00C3558A" w:rsidRPr="00C3558A">
        <w:rPr>
          <w:sz w:val="28"/>
          <w:szCs w:val="28"/>
        </w:rPr>
        <w:t> 522 983,61</w:t>
      </w:r>
      <w:r w:rsidR="00120FF3" w:rsidRPr="00C3558A">
        <w:rPr>
          <w:sz w:val="28"/>
          <w:szCs w:val="28"/>
        </w:rPr>
        <w:t>»</w:t>
      </w:r>
      <w:r w:rsidRPr="00C3558A">
        <w:rPr>
          <w:sz w:val="28"/>
          <w:szCs w:val="28"/>
        </w:rPr>
        <w:t>;</w:t>
      </w:r>
    </w:p>
    <w:p w:rsidR="003544DC" w:rsidRPr="00FE7F44" w:rsidRDefault="003544DC" w:rsidP="006969D5">
      <w:pPr>
        <w:ind w:firstLine="708"/>
        <w:jc w:val="both"/>
        <w:rPr>
          <w:sz w:val="28"/>
          <w:szCs w:val="28"/>
        </w:rPr>
      </w:pPr>
      <w:r w:rsidRPr="00FE7F44">
        <w:rPr>
          <w:sz w:val="28"/>
          <w:szCs w:val="28"/>
        </w:rPr>
        <w:t xml:space="preserve">в пункте </w:t>
      </w:r>
      <w:r w:rsidR="00016CA2" w:rsidRPr="00FE7F44">
        <w:rPr>
          <w:sz w:val="28"/>
          <w:szCs w:val="28"/>
        </w:rPr>
        <w:t>2</w:t>
      </w:r>
      <w:r w:rsidRPr="00FE7F44">
        <w:rPr>
          <w:sz w:val="28"/>
          <w:szCs w:val="28"/>
        </w:rPr>
        <w:t xml:space="preserve"> цифры </w:t>
      </w:r>
      <w:r w:rsidR="0050170E" w:rsidRPr="00FE7F44">
        <w:rPr>
          <w:sz w:val="28"/>
          <w:szCs w:val="28"/>
        </w:rPr>
        <w:t>«</w:t>
      </w:r>
      <w:r w:rsidR="00920850" w:rsidRPr="00FE7F44">
        <w:rPr>
          <w:sz w:val="28"/>
          <w:szCs w:val="28"/>
        </w:rPr>
        <w:t>1</w:t>
      </w:r>
      <w:r w:rsidR="00594512">
        <w:rPr>
          <w:sz w:val="28"/>
          <w:szCs w:val="28"/>
        </w:rPr>
        <w:t> 647 606,63</w:t>
      </w:r>
      <w:r w:rsidR="0050170E" w:rsidRPr="00FE7F44">
        <w:rPr>
          <w:sz w:val="28"/>
          <w:szCs w:val="28"/>
        </w:rPr>
        <w:t xml:space="preserve">» </w:t>
      </w:r>
      <w:r w:rsidR="00120FF3" w:rsidRPr="00FE7F44">
        <w:rPr>
          <w:sz w:val="28"/>
          <w:szCs w:val="28"/>
        </w:rPr>
        <w:t>и «1 520 574,</w:t>
      </w:r>
      <w:r w:rsidR="00594512">
        <w:rPr>
          <w:sz w:val="28"/>
          <w:szCs w:val="28"/>
        </w:rPr>
        <w:t>39</w:t>
      </w:r>
      <w:r w:rsidR="00120FF3" w:rsidRPr="00FE7F44">
        <w:rPr>
          <w:sz w:val="28"/>
          <w:szCs w:val="28"/>
        </w:rPr>
        <w:t>» заменить соответственно цифрами «</w:t>
      </w:r>
      <w:r w:rsidR="001C3A1A">
        <w:rPr>
          <w:sz w:val="28"/>
          <w:szCs w:val="28"/>
        </w:rPr>
        <w:t>1 834 452,93</w:t>
      </w:r>
      <w:r w:rsidR="00120FF3" w:rsidRPr="00FE7F44">
        <w:rPr>
          <w:sz w:val="28"/>
          <w:szCs w:val="28"/>
        </w:rPr>
        <w:t xml:space="preserve">» и </w:t>
      </w:r>
      <w:r w:rsidR="00120FF3" w:rsidRPr="00C3558A">
        <w:rPr>
          <w:sz w:val="28"/>
          <w:szCs w:val="28"/>
        </w:rPr>
        <w:t>«1 52</w:t>
      </w:r>
      <w:r w:rsidR="00476594">
        <w:rPr>
          <w:sz w:val="28"/>
          <w:szCs w:val="28"/>
        </w:rPr>
        <w:t>2</w:t>
      </w:r>
      <w:r w:rsidR="00C3558A" w:rsidRPr="00C3558A">
        <w:rPr>
          <w:sz w:val="28"/>
          <w:szCs w:val="28"/>
        </w:rPr>
        <w:t> 983,61</w:t>
      </w:r>
      <w:r w:rsidR="00120FF3" w:rsidRPr="00C3558A">
        <w:rPr>
          <w:sz w:val="28"/>
          <w:szCs w:val="28"/>
        </w:rPr>
        <w:t>»;</w:t>
      </w:r>
      <w:r w:rsidR="0050170E" w:rsidRPr="00FE7F44">
        <w:rPr>
          <w:sz w:val="28"/>
          <w:szCs w:val="28"/>
        </w:rPr>
        <w:t xml:space="preserve"> </w:t>
      </w:r>
    </w:p>
    <w:p w:rsidR="007B4480" w:rsidRPr="00FE7F44" w:rsidRDefault="006969D5" w:rsidP="005A03E2">
      <w:pPr>
        <w:ind w:firstLine="708"/>
        <w:jc w:val="both"/>
        <w:rPr>
          <w:sz w:val="28"/>
          <w:szCs w:val="28"/>
        </w:rPr>
      </w:pPr>
      <w:r w:rsidRPr="00FE7F44">
        <w:rPr>
          <w:sz w:val="28"/>
          <w:szCs w:val="28"/>
        </w:rPr>
        <w:t xml:space="preserve">в пункте </w:t>
      </w:r>
      <w:r w:rsidR="00016CA2" w:rsidRPr="00FE7F44">
        <w:rPr>
          <w:sz w:val="28"/>
          <w:szCs w:val="28"/>
        </w:rPr>
        <w:t>3</w:t>
      </w:r>
      <w:r w:rsidR="00DF7243" w:rsidRPr="00FE7F44">
        <w:rPr>
          <w:sz w:val="28"/>
          <w:szCs w:val="28"/>
        </w:rPr>
        <w:t xml:space="preserve"> слова</w:t>
      </w:r>
      <w:r w:rsidRPr="00FE7F44">
        <w:rPr>
          <w:sz w:val="28"/>
          <w:szCs w:val="28"/>
        </w:rPr>
        <w:t xml:space="preserve"> </w:t>
      </w:r>
      <w:r w:rsidR="00DF7243" w:rsidRPr="00FE7F44">
        <w:rPr>
          <w:sz w:val="28"/>
          <w:szCs w:val="28"/>
        </w:rPr>
        <w:t>«</w:t>
      </w:r>
      <w:r w:rsidR="00DF7243" w:rsidRPr="00FE7F44">
        <w:rPr>
          <w:rFonts w:ascii="XO Thames" w:hAnsi="XO Thames"/>
          <w:sz w:val="28"/>
        </w:rPr>
        <w:t xml:space="preserve">на 2023 год в сумме </w:t>
      </w:r>
      <w:r w:rsidR="001809F1">
        <w:rPr>
          <w:rFonts w:ascii="XO Thames" w:hAnsi="XO Thames"/>
          <w:sz w:val="28"/>
        </w:rPr>
        <w:t>31 090,01</w:t>
      </w:r>
      <w:r w:rsidR="00DF7243" w:rsidRPr="00FE7F44">
        <w:rPr>
          <w:rFonts w:ascii="XO Thames" w:hAnsi="XO Thames"/>
          <w:sz w:val="28"/>
        </w:rPr>
        <w:t xml:space="preserve"> тыс. рублей»</w:t>
      </w:r>
      <w:r w:rsidR="00DD5052" w:rsidRPr="00FE7F44">
        <w:rPr>
          <w:sz w:val="28"/>
          <w:szCs w:val="28"/>
        </w:rPr>
        <w:t xml:space="preserve"> заменить </w:t>
      </w:r>
      <w:r w:rsidR="00DF7243" w:rsidRPr="00FE7F44">
        <w:rPr>
          <w:rFonts w:ascii="XO Thames" w:hAnsi="XO Thames"/>
          <w:sz w:val="28"/>
        </w:rPr>
        <w:t>словами</w:t>
      </w:r>
      <w:r w:rsidR="00DD5052" w:rsidRPr="00FE7F44">
        <w:rPr>
          <w:sz w:val="28"/>
          <w:szCs w:val="28"/>
        </w:rPr>
        <w:t xml:space="preserve"> </w:t>
      </w:r>
      <w:r w:rsidR="00DF7243" w:rsidRPr="00FE7F44">
        <w:rPr>
          <w:sz w:val="28"/>
          <w:szCs w:val="28"/>
        </w:rPr>
        <w:t>«</w:t>
      </w:r>
      <w:r w:rsidR="00DF7243" w:rsidRPr="00FE7F44">
        <w:rPr>
          <w:rFonts w:ascii="XO Thames" w:hAnsi="XO Thames"/>
          <w:sz w:val="28"/>
        </w:rPr>
        <w:t xml:space="preserve">на 2023 год в сумме </w:t>
      </w:r>
      <w:r w:rsidR="008D6286">
        <w:rPr>
          <w:sz w:val="28"/>
          <w:szCs w:val="28"/>
        </w:rPr>
        <w:t>49 657,11</w:t>
      </w:r>
      <w:r w:rsidR="00DF7243" w:rsidRPr="00FE7F44">
        <w:rPr>
          <w:sz w:val="28"/>
          <w:szCs w:val="28"/>
        </w:rPr>
        <w:t xml:space="preserve"> </w:t>
      </w:r>
      <w:r w:rsidR="00DF7243" w:rsidRPr="00FE7F44">
        <w:rPr>
          <w:rFonts w:ascii="XO Thames" w:hAnsi="XO Thames"/>
          <w:sz w:val="28"/>
        </w:rPr>
        <w:t>тыс. рублей»</w:t>
      </w:r>
      <w:r w:rsidR="00DD5052" w:rsidRPr="00FE7F44">
        <w:rPr>
          <w:sz w:val="28"/>
          <w:szCs w:val="28"/>
        </w:rPr>
        <w:t>;</w:t>
      </w:r>
    </w:p>
    <w:p w:rsidR="00C20B1F" w:rsidRPr="00FE7F44" w:rsidRDefault="00554CE5" w:rsidP="005A0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615BE" w:rsidRPr="00FE7F44">
        <w:rPr>
          <w:sz w:val="28"/>
          <w:szCs w:val="28"/>
        </w:rPr>
        <w:t xml:space="preserve"> в статье 3 цифры «1</w:t>
      </w:r>
      <w:r w:rsidR="001809F1">
        <w:rPr>
          <w:sz w:val="28"/>
          <w:szCs w:val="28"/>
        </w:rPr>
        <w:t> 237 028,92</w:t>
      </w:r>
      <w:r w:rsidR="005615BE" w:rsidRPr="00FE7F44">
        <w:rPr>
          <w:sz w:val="28"/>
          <w:szCs w:val="28"/>
        </w:rPr>
        <w:t xml:space="preserve">» </w:t>
      </w:r>
      <w:r w:rsidR="001809F1">
        <w:rPr>
          <w:sz w:val="28"/>
          <w:szCs w:val="28"/>
        </w:rPr>
        <w:t>и «1 128 338,04</w:t>
      </w:r>
      <w:r>
        <w:rPr>
          <w:sz w:val="28"/>
          <w:szCs w:val="28"/>
        </w:rPr>
        <w:t>»</w:t>
      </w:r>
      <w:r w:rsidR="00DF7243" w:rsidRPr="00FE7F44">
        <w:rPr>
          <w:sz w:val="28"/>
          <w:szCs w:val="28"/>
        </w:rPr>
        <w:t xml:space="preserve"> </w:t>
      </w:r>
      <w:r w:rsidR="005615BE" w:rsidRPr="00FE7F44">
        <w:rPr>
          <w:sz w:val="28"/>
          <w:szCs w:val="28"/>
        </w:rPr>
        <w:t xml:space="preserve">заменить </w:t>
      </w:r>
      <w:r w:rsidR="00DF7243" w:rsidRPr="00FE7F44">
        <w:rPr>
          <w:sz w:val="28"/>
          <w:szCs w:val="28"/>
        </w:rPr>
        <w:t xml:space="preserve">соответственно </w:t>
      </w:r>
      <w:r w:rsidR="005615BE" w:rsidRPr="00FE7F44">
        <w:rPr>
          <w:sz w:val="28"/>
          <w:szCs w:val="28"/>
        </w:rPr>
        <w:t>цифрами «</w:t>
      </w:r>
      <w:r w:rsidR="00236EC8">
        <w:rPr>
          <w:sz w:val="28"/>
          <w:szCs w:val="28"/>
        </w:rPr>
        <w:t>1 405 149,92</w:t>
      </w:r>
      <w:r w:rsidR="005615BE" w:rsidRPr="00FE7F44">
        <w:rPr>
          <w:sz w:val="28"/>
          <w:szCs w:val="28"/>
        </w:rPr>
        <w:t>»</w:t>
      </w:r>
      <w:r w:rsidR="00DF7243" w:rsidRPr="00FE7F44">
        <w:rPr>
          <w:sz w:val="28"/>
          <w:szCs w:val="28"/>
        </w:rPr>
        <w:t xml:space="preserve"> и</w:t>
      </w:r>
      <w:r w:rsidR="00DE289B" w:rsidRPr="00FE7F44">
        <w:rPr>
          <w:sz w:val="28"/>
          <w:szCs w:val="28"/>
        </w:rPr>
        <w:t xml:space="preserve"> «1</w:t>
      </w:r>
      <w:r w:rsidR="00C3558A">
        <w:rPr>
          <w:sz w:val="28"/>
          <w:szCs w:val="28"/>
        </w:rPr>
        <w:t> 130 747,26</w:t>
      </w:r>
      <w:r w:rsidR="00DE289B" w:rsidRPr="00FE7F44">
        <w:rPr>
          <w:sz w:val="28"/>
          <w:szCs w:val="28"/>
        </w:rPr>
        <w:t>»;</w:t>
      </w:r>
    </w:p>
    <w:p w:rsidR="00130182" w:rsidRDefault="005615BE" w:rsidP="00130182">
      <w:pPr>
        <w:ind w:firstLine="708"/>
        <w:jc w:val="both"/>
        <w:rPr>
          <w:sz w:val="28"/>
          <w:szCs w:val="28"/>
        </w:rPr>
      </w:pPr>
      <w:r w:rsidRPr="00FE7F44">
        <w:rPr>
          <w:sz w:val="28"/>
          <w:szCs w:val="28"/>
        </w:rPr>
        <w:t>3</w:t>
      </w:r>
      <w:r w:rsidR="00130182" w:rsidRPr="00FE7F44">
        <w:rPr>
          <w:sz w:val="28"/>
          <w:szCs w:val="28"/>
        </w:rPr>
        <w:t>) в статье 4:</w:t>
      </w:r>
    </w:p>
    <w:p w:rsidR="00F46A68" w:rsidRPr="00FE7F44" w:rsidRDefault="00F46A68" w:rsidP="00130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4 </w:t>
      </w:r>
      <w:r w:rsidRPr="00FE7F44">
        <w:rPr>
          <w:sz w:val="28"/>
          <w:szCs w:val="28"/>
        </w:rPr>
        <w:t>цифры «</w:t>
      </w:r>
      <w:r>
        <w:rPr>
          <w:sz w:val="28"/>
          <w:szCs w:val="28"/>
        </w:rPr>
        <w:t>311 637,57</w:t>
      </w:r>
      <w:r w:rsidRPr="00FE7F4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312 332,11</w:t>
      </w:r>
      <w:r w:rsidRPr="00FE7F44">
        <w:rPr>
          <w:sz w:val="28"/>
          <w:szCs w:val="28"/>
        </w:rPr>
        <w:t>»;</w:t>
      </w:r>
    </w:p>
    <w:p w:rsidR="00130182" w:rsidRPr="00FE7F44" w:rsidRDefault="00130182" w:rsidP="00130182">
      <w:pPr>
        <w:ind w:firstLine="708"/>
        <w:jc w:val="both"/>
        <w:rPr>
          <w:sz w:val="28"/>
          <w:szCs w:val="28"/>
        </w:rPr>
      </w:pPr>
      <w:r w:rsidRPr="00FE7F44">
        <w:rPr>
          <w:sz w:val="28"/>
          <w:szCs w:val="28"/>
        </w:rPr>
        <w:t>в части 5 цифры «</w:t>
      </w:r>
      <w:r w:rsidR="00EE2DF8">
        <w:rPr>
          <w:sz w:val="28"/>
          <w:szCs w:val="28"/>
        </w:rPr>
        <w:t>133 265,76</w:t>
      </w:r>
      <w:r w:rsidRPr="00FE7F44">
        <w:rPr>
          <w:sz w:val="28"/>
          <w:szCs w:val="28"/>
        </w:rPr>
        <w:t xml:space="preserve">» заменить </w:t>
      </w:r>
      <w:r w:rsidRPr="00476594">
        <w:rPr>
          <w:sz w:val="28"/>
          <w:szCs w:val="28"/>
        </w:rPr>
        <w:t>цифрами «</w:t>
      </w:r>
      <w:r w:rsidR="00476594" w:rsidRPr="00476594">
        <w:rPr>
          <w:color w:val="000000"/>
          <w:sz w:val="28"/>
          <w:szCs w:val="28"/>
        </w:rPr>
        <w:t>302 840,08</w:t>
      </w:r>
      <w:r w:rsidRPr="00476594">
        <w:rPr>
          <w:sz w:val="28"/>
          <w:szCs w:val="28"/>
        </w:rPr>
        <w:t>»;</w:t>
      </w:r>
    </w:p>
    <w:p w:rsidR="005A03E2" w:rsidRPr="00FE7F44" w:rsidRDefault="00554CE5" w:rsidP="005A0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03E2" w:rsidRPr="00FE7F44">
        <w:rPr>
          <w:sz w:val="28"/>
          <w:szCs w:val="28"/>
        </w:rPr>
        <w:t>) приложение 1 изложить в новой прилагаемой редакции;</w:t>
      </w:r>
    </w:p>
    <w:p w:rsidR="005A03E2" w:rsidRPr="00FE7F44" w:rsidRDefault="00554CE5" w:rsidP="005A0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03E2" w:rsidRPr="00FE7F44">
        <w:rPr>
          <w:sz w:val="28"/>
          <w:szCs w:val="28"/>
        </w:rPr>
        <w:t xml:space="preserve">) приложение </w:t>
      </w:r>
      <w:r w:rsidR="00C20B1F" w:rsidRPr="00FE7F44">
        <w:rPr>
          <w:sz w:val="28"/>
          <w:szCs w:val="28"/>
        </w:rPr>
        <w:t>2</w:t>
      </w:r>
      <w:r w:rsidR="005A03E2" w:rsidRPr="00FE7F44">
        <w:rPr>
          <w:sz w:val="28"/>
          <w:szCs w:val="28"/>
        </w:rPr>
        <w:t xml:space="preserve"> изложить в новой прилагаемой редакции;</w:t>
      </w:r>
    </w:p>
    <w:p w:rsidR="005A03E2" w:rsidRPr="00FE7F44" w:rsidRDefault="00554CE5" w:rsidP="005A0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03E2" w:rsidRPr="00FE7F44">
        <w:rPr>
          <w:sz w:val="28"/>
          <w:szCs w:val="28"/>
        </w:rPr>
        <w:t xml:space="preserve">) приложение </w:t>
      </w:r>
      <w:r w:rsidR="00C20B1F" w:rsidRPr="00FE7F44">
        <w:rPr>
          <w:sz w:val="28"/>
          <w:szCs w:val="28"/>
        </w:rPr>
        <w:t>3</w:t>
      </w:r>
      <w:r w:rsidR="005A03E2" w:rsidRPr="00FE7F44">
        <w:rPr>
          <w:sz w:val="28"/>
          <w:szCs w:val="28"/>
        </w:rPr>
        <w:t xml:space="preserve"> изложить в новой прилагаемой редакции;</w:t>
      </w:r>
    </w:p>
    <w:p w:rsidR="005A03E2" w:rsidRPr="00FE7F44" w:rsidRDefault="00554CE5" w:rsidP="005A0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A03E2" w:rsidRPr="00FE7F44">
        <w:rPr>
          <w:sz w:val="28"/>
          <w:szCs w:val="28"/>
        </w:rPr>
        <w:t xml:space="preserve">) приложение </w:t>
      </w:r>
      <w:r w:rsidR="00C20B1F" w:rsidRPr="00FE7F44">
        <w:rPr>
          <w:sz w:val="28"/>
          <w:szCs w:val="28"/>
        </w:rPr>
        <w:t>4</w:t>
      </w:r>
      <w:r w:rsidR="005A03E2" w:rsidRPr="00FE7F44">
        <w:rPr>
          <w:sz w:val="28"/>
          <w:szCs w:val="28"/>
        </w:rPr>
        <w:t xml:space="preserve"> изложить в новой прилагаемой редакции;</w:t>
      </w:r>
    </w:p>
    <w:p w:rsidR="005A03E2" w:rsidRPr="00FE7F44" w:rsidRDefault="00554CE5" w:rsidP="005A0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03E2" w:rsidRPr="00FE7F44">
        <w:rPr>
          <w:sz w:val="28"/>
          <w:szCs w:val="28"/>
        </w:rPr>
        <w:t xml:space="preserve">) приложение </w:t>
      </w:r>
      <w:r w:rsidR="00C20B1F" w:rsidRPr="00FE7F44">
        <w:rPr>
          <w:sz w:val="28"/>
          <w:szCs w:val="28"/>
        </w:rPr>
        <w:t>5</w:t>
      </w:r>
      <w:r w:rsidR="005A03E2" w:rsidRPr="00FE7F44">
        <w:rPr>
          <w:sz w:val="28"/>
          <w:szCs w:val="28"/>
        </w:rPr>
        <w:t xml:space="preserve"> изложить в новой прилагаемой редакции.</w:t>
      </w:r>
    </w:p>
    <w:p w:rsidR="00476435" w:rsidRDefault="00D9554F" w:rsidP="00554CE5">
      <w:pPr>
        <w:ind w:firstLine="709"/>
        <w:jc w:val="both"/>
        <w:rPr>
          <w:sz w:val="28"/>
          <w:szCs w:val="28"/>
        </w:rPr>
      </w:pPr>
      <w:r w:rsidRPr="00FE7F44">
        <w:rPr>
          <w:sz w:val="28"/>
          <w:szCs w:val="28"/>
        </w:rPr>
        <w:t>2. Поручить а</w:t>
      </w:r>
      <w:r w:rsidR="00476435" w:rsidRPr="00FE7F44">
        <w:rPr>
          <w:sz w:val="28"/>
          <w:szCs w:val="28"/>
        </w:rPr>
        <w:t xml:space="preserve">дминистрации Александровского муниципального </w:t>
      </w:r>
      <w:r w:rsidRPr="00FE7F44">
        <w:rPr>
          <w:sz w:val="28"/>
          <w:szCs w:val="28"/>
        </w:rPr>
        <w:t xml:space="preserve">округа </w:t>
      </w:r>
      <w:r w:rsidR="00554CE5">
        <w:rPr>
          <w:sz w:val="28"/>
          <w:szCs w:val="28"/>
        </w:rPr>
        <w:t>Ставропольского края</w:t>
      </w:r>
      <w:r w:rsidR="00073525" w:rsidRPr="00FE7F44">
        <w:rPr>
          <w:sz w:val="28"/>
          <w:szCs w:val="28"/>
        </w:rPr>
        <w:t xml:space="preserve"> </w:t>
      </w:r>
      <w:r w:rsidR="00554CE5">
        <w:rPr>
          <w:sz w:val="28"/>
          <w:szCs w:val="28"/>
        </w:rPr>
        <w:t>в срок</w:t>
      </w:r>
      <w:r w:rsidR="00073525" w:rsidRPr="00FE7F44">
        <w:rPr>
          <w:sz w:val="28"/>
          <w:szCs w:val="28"/>
        </w:rPr>
        <w:t xml:space="preserve"> </w:t>
      </w:r>
      <w:r w:rsidR="00476435" w:rsidRPr="00FE7F44">
        <w:rPr>
          <w:sz w:val="28"/>
          <w:szCs w:val="28"/>
        </w:rPr>
        <w:t xml:space="preserve">до </w:t>
      </w:r>
      <w:r w:rsidR="00554CE5">
        <w:rPr>
          <w:sz w:val="28"/>
          <w:szCs w:val="28"/>
        </w:rPr>
        <w:t>07 мая</w:t>
      </w:r>
      <w:r w:rsidR="007F59BC">
        <w:rPr>
          <w:sz w:val="28"/>
          <w:szCs w:val="28"/>
        </w:rPr>
        <w:t xml:space="preserve"> </w:t>
      </w:r>
      <w:r w:rsidR="00476435" w:rsidRPr="00FE7F44">
        <w:rPr>
          <w:sz w:val="28"/>
          <w:szCs w:val="28"/>
        </w:rPr>
        <w:t>20</w:t>
      </w:r>
      <w:r w:rsidR="00C26AB2" w:rsidRPr="00FE7F44">
        <w:rPr>
          <w:sz w:val="28"/>
          <w:szCs w:val="28"/>
        </w:rPr>
        <w:t>2</w:t>
      </w:r>
      <w:r w:rsidR="00CD6FDE" w:rsidRPr="00FE7F44">
        <w:rPr>
          <w:sz w:val="28"/>
          <w:szCs w:val="28"/>
        </w:rPr>
        <w:t>3</w:t>
      </w:r>
      <w:r w:rsidR="00476435" w:rsidRPr="00FE7F44">
        <w:rPr>
          <w:sz w:val="28"/>
          <w:szCs w:val="28"/>
        </w:rPr>
        <w:t xml:space="preserve"> года опубликовать на</w:t>
      </w:r>
      <w:r w:rsidR="00C945BB" w:rsidRPr="00FE7F44">
        <w:rPr>
          <w:sz w:val="28"/>
          <w:szCs w:val="28"/>
        </w:rPr>
        <w:t>стоящее</w:t>
      </w:r>
      <w:r w:rsidR="00C945BB">
        <w:rPr>
          <w:sz w:val="28"/>
          <w:szCs w:val="28"/>
        </w:rPr>
        <w:t xml:space="preserve"> решение в </w:t>
      </w:r>
      <w:r w:rsidR="00476435" w:rsidRPr="00507C23">
        <w:rPr>
          <w:sz w:val="28"/>
          <w:szCs w:val="28"/>
        </w:rPr>
        <w:t xml:space="preserve">газете «Александровская жизнь». </w:t>
      </w:r>
    </w:p>
    <w:p w:rsidR="0051040E" w:rsidRDefault="00476435" w:rsidP="00B3701F">
      <w:pPr>
        <w:ind w:firstLine="708"/>
        <w:jc w:val="both"/>
        <w:rPr>
          <w:sz w:val="28"/>
          <w:szCs w:val="28"/>
        </w:rPr>
      </w:pPr>
      <w:r w:rsidRPr="00507C23">
        <w:rPr>
          <w:sz w:val="28"/>
          <w:szCs w:val="28"/>
        </w:rPr>
        <w:t>3. Настоящее решение вступает в силу со дня его</w:t>
      </w:r>
      <w:r w:rsidR="00554CE5">
        <w:rPr>
          <w:sz w:val="28"/>
          <w:szCs w:val="28"/>
        </w:rPr>
        <w:t xml:space="preserve"> официального</w:t>
      </w:r>
      <w:r w:rsidRPr="00507C23">
        <w:rPr>
          <w:sz w:val="28"/>
          <w:szCs w:val="28"/>
        </w:rPr>
        <w:t xml:space="preserve"> опубликования.</w:t>
      </w:r>
    </w:p>
    <w:p w:rsidR="0051040E" w:rsidRDefault="0051040E" w:rsidP="00C26AB2">
      <w:pPr>
        <w:rPr>
          <w:sz w:val="28"/>
          <w:szCs w:val="28"/>
        </w:rPr>
      </w:pPr>
    </w:p>
    <w:p w:rsidR="0051040E" w:rsidRDefault="0051040E" w:rsidP="003D78F4">
      <w:pPr>
        <w:rPr>
          <w:sz w:val="28"/>
          <w:szCs w:val="28"/>
        </w:rPr>
      </w:pPr>
    </w:p>
    <w:p w:rsidR="00847A3C" w:rsidRDefault="00847A3C" w:rsidP="00B3701F">
      <w:pPr>
        <w:rPr>
          <w:sz w:val="28"/>
          <w:szCs w:val="28"/>
        </w:rPr>
      </w:pPr>
    </w:p>
    <w:p w:rsidR="00901D8E" w:rsidRDefault="00901D8E" w:rsidP="00774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901D8E" w:rsidRDefault="007745D5" w:rsidP="00774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01D8E">
        <w:rPr>
          <w:sz w:val="28"/>
          <w:szCs w:val="28"/>
        </w:rPr>
        <w:t xml:space="preserve">главы округа, </w:t>
      </w:r>
    </w:p>
    <w:p w:rsidR="00901D8E" w:rsidRDefault="00901D8E" w:rsidP="00774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901D8E" w:rsidRDefault="00901D8E" w:rsidP="00774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Александровского </w:t>
      </w:r>
    </w:p>
    <w:p w:rsidR="007745D5" w:rsidRDefault="00901D8E" w:rsidP="00774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01D8E" w:rsidRDefault="00901D8E" w:rsidP="00774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</w:t>
      </w:r>
      <w:r w:rsidR="00764121">
        <w:rPr>
          <w:sz w:val="28"/>
          <w:szCs w:val="28"/>
        </w:rPr>
        <w:t xml:space="preserve">                      </w:t>
      </w:r>
      <w:r w:rsidR="007745D5">
        <w:rPr>
          <w:sz w:val="28"/>
          <w:szCs w:val="28"/>
        </w:rPr>
        <w:t xml:space="preserve">            </w:t>
      </w:r>
      <w:r w:rsidR="00764121">
        <w:rPr>
          <w:sz w:val="28"/>
          <w:szCs w:val="28"/>
        </w:rPr>
        <w:t xml:space="preserve">        Н.И. Герасимова</w:t>
      </w:r>
    </w:p>
    <w:p w:rsidR="00B3701F" w:rsidRDefault="00B3701F" w:rsidP="00B3701F">
      <w:pPr>
        <w:tabs>
          <w:tab w:val="left" w:pos="7020"/>
        </w:tabs>
        <w:jc w:val="both"/>
        <w:rPr>
          <w:sz w:val="28"/>
          <w:szCs w:val="28"/>
        </w:rPr>
      </w:pPr>
    </w:p>
    <w:p w:rsidR="00B3701F" w:rsidRDefault="00B3701F" w:rsidP="007745D5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3701F" w:rsidRPr="00211701" w:rsidRDefault="00B3701F" w:rsidP="007745D5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Pr="00494E42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B3701F" w:rsidRDefault="00B3701F" w:rsidP="007745D5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 w:rsidRPr="00494E42">
        <w:rPr>
          <w:sz w:val="28"/>
          <w:szCs w:val="28"/>
        </w:rPr>
        <w:t>Александровского</w:t>
      </w:r>
    </w:p>
    <w:p w:rsidR="00B3701F" w:rsidRDefault="00B3701F" w:rsidP="007745D5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494E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B3701F" w:rsidRDefault="00B3701F" w:rsidP="007745D5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8563B8">
        <w:rPr>
          <w:sz w:val="28"/>
          <w:szCs w:val="28"/>
        </w:rPr>
        <w:t xml:space="preserve">Ставропольского края                                                           </w:t>
      </w:r>
      <w:r w:rsidRPr="00F35BB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F35BB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34D2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634D2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Босова</w:t>
      </w:r>
      <w:proofErr w:type="spellEnd"/>
    </w:p>
    <w:p w:rsidR="005815C7" w:rsidRDefault="005815C7" w:rsidP="007745D5">
      <w:pPr>
        <w:tabs>
          <w:tab w:val="left" w:pos="7020"/>
        </w:tabs>
        <w:spacing w:line="240" w:lineRule="exact"/>
        <w:rPr>
          <w:sz w:val="28"/>
          <w:szCs w:val="28"/>
        </w:rPr>
      </w:pPr>
    </w:p>
    <w:p w:rsidR="004465A3" w:rsidRDefault="004465A3" w:rsidP="007745D5">
      <w:pPr>
        <w:tabs>
          <w:tab w:val="left" w:pos="7020"/>
        </w:tabs>
        <w:spacing w:after="120"/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4465A3" w:rsidRDefault="004465A3" w:rsidP="007745D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5E722F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 С</w:t>
      </w:r>
      <w:r w:rsidRPr="005E722F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4465A3" w:rsidRPr="005E722F" w:rsidRDefault="004465A3" w:rsidP="007745D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5E722F">
        <w:rPr>
          <w:rFonts w:ascii="Times New Roman" w:hAnsi="Times New Roman"/>
          <w:sz w:val="28"/>
          <w:szCs w:val="28"/>
        </w:rPr>
        <w:t xml:space="preserve">Александровского </w:t>
      </w:r>
    </w:p>
    <w:p w:rsidR="004465A3" w:rsidRPr="005E722F" w:rsidRDefault="004465A3" w:rsidP="007745D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5E722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4465A3" w:rsidRPr="005E722F" w:rsidRDefault="004465A3" w:rsidP="007745D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5E722F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4465A3" w:rsidRDefault="004465A3" w:rsidP="007745D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Александровского</w:t>
      </w:r>
    </w:p>
    <w:p w:rsidR="004465A3" w:rsidRDefault="004465A3" w:rsidP="007745D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7745D5" w:rsidRDefault="004465A3" w:rsidP="007745D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на 2023 год и</w:t>
      </w:r>
      <w:r w:rsidR="007745D5">
        <w:rPr>
          <w:rFonts w:ascii="Times New Roman" w:hAnsi="Times New Roman"/>
          <w:sz w:val="28"/>
          <w:szCs w:val="28"/>
        </w:rPr>
        <w:t xml:space="preserve"> плановый период 2024 </w:t>
      </w:r>
    </w:p>
    <w:p w:rsidR="004465A3" w:rsidRDefault="007745D5" w:rsidP="007745D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2025 годов»</w:t>
      </w:r>
    </w:p>
    <w:p w:rsidR="004465A3" w:rsidRDefault="004465A3" w:rsidP="004465A3">
      <w:pPr>
        <w:pStyle w:val="ConsNormal"/>
        <w:widowControl/>
        <w:ind w:left="7201" w:firstLine="0"/>
        <w:rPr>
          <w:rFonts w:ascii="Times New Roman" w:hAnsi="Times New Roman"/>
          <w:b/>
          <w:sz w:val="28"/>
          <w:szCs w:val="28"/>
        </w:rPr>
      </w:pPr>
    </w:p>
    <w:p w:rsidR="007745D5" w:rsidRDefault="007745D5" w:rsidP="004465A3">
      <w:pPr>
        <w:pStyle w:val="ConsNormal"/>
        <w:widowControl/>
        <w:ind w:left="7201" w:firstLine="0"/>
        <w:rPr>
          <w:rFonts w:ascii="Times New Roman" w:hAnsi="Times New Roman"/>
          <w:b/>
          <w:sz w:val="28"/>
          <w:szCs w:val="28"/>
        </w:rPr>
      </w:pPr>
    </w:p>
    <w:p w:rsidR="004465A3" w:rsidRDefault="004465A3" w:rsidP="004465A3">
      <w:pPr>
        <w:pStyle w:val="1"/>
        <w:jc w:val="center"/>
      </w:pPr>
      <w:r>
        <w:t>ИСТОЧНИКИ</w:t>
      </w:r>
    </w:p>
    <w:p w:rsidR="004465A3" w:rsidRDefault="004465A3" w:rsidP="004465A3">
      <w:pPr>
        <w:pStyle w:val="22"/>
        <w:jc w:val="center"/>
        <w:rPr>
          <w:bCs/>
          <w:szCs w:val="28"/>
        </w:rPr>
      </w:pPr>
      <w:r w:rsidRPr="00552684">
        <w:rPr>
          <w:bCs/>
          <w:szCs w:val="28"/>
        </w:rPr>
        <w:t>финансирования дефицита</w:t>
      </w:r>
      <w:r>
        <w:rPr>
          <w:bCs/>
          <w:szCs w:val="28"/>
        </w:rPr>
        <w:t xml:space="preserve"> местного </w:t>
      </w:r>
      <w:r w:rsidRPr="00552684">
        <w:rPr>
          <w:bCs/>
          <w:szCs w:val="28"/>
        </w:rPr>
        <w:t>бюджета</w:t>
      </w:r>
      <w:r>
        <w:rPr>
          <w:bCs/>
          <w:szCs w:val="28"/>
        </w:rPr>
        <w:t xml:space="preserve"> и погашения долговых обязательств Александровского муниципальн</w:t>
      </w:r>
      <w:r w:rsidR="007745D5">
        <w:rPr>
          <w:bCs/>
          <w:szCs w:val="28"/>
        </w:rPr>
        <w:t>ого округа Ставропольского края</w:t>
      </w:r>
      <w:r>
        <w:rPr>
          <w:bCs/>
          <w:szCs w:val="28"/>
        </w:rPr>
        <w:t xml:space="preserve"> </w:t>
      </w:r>
      <w:r w:rsidRPr="00552684">
        <w:rPr>
          <w:bCs/>
          <w:szCs w:val="28"/>
        </w:rPr>
        <w:t>на 20</w:t>
      </w:r>
      <w:r>
        <w:rPr>
          <w:bCs/>
          <w:szCs w:val="28"/>
        </w:rPr>
        <w:t>23</w:t>
      </w:r>
      <w:r w:rsidRPr="00552684">
        <w:rPr>
          <w:bCs/>
          <w:szCs w:val="28"/>
        </w:rPr>
        <w:t xml:space="preserve"> год</w:t>
      </w:r>
      <w:r>
        <w:rPr>
          <w:bCs/>
          <w:szCs w:val="28"/>
        </w:rPr>
        <w:t xml:space="preserve"> и плановый период 2024 и 2025 годов</w:t>
      </w:r>
    </w:p>
    <w:p w:rsidR="004465A3" w:rsidRPr="00573A79" w:rsidRDefault="004465A3" w:rsidP="004465A3">
      <w:pPr>
        <w:jc w:val="right"/>
      </w:pPr>
      <w:r w:rsidRPr="00573A79">
        <w:t>тыс. руб</w:t>
      </w:r>
      <w:r w:rsidR="00F80943">
        <w:t>лей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1418"/>
        <w:gridCol w:w="1417"/>
        <w:gridCol w:w="1418"/>
      </w:tblGrid>
      <w:tr w:rsidR="004465A3" w:rsidRPr="00BB3F00" w:rsidTr="008635F4">
        <w:trPr>
          <w:trHeight w:val="6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A3" w:rsidRPr="00BB3F00" w:rsidRDefault="004465A3" w:rsidP="002006BB">
            <w:pPr>
              <w:pStyle w:val="4"/>
              <w:rPr>
                <w:color w:val="auto"/>
                <w:sz w:val="20"/>
              </w:rPr>
            </w:pPr>
            <w:r w:rsidRPr="00BB3F00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Код бюджетной</w:t>
            </w:r>
          </w:p>
          <w:p w:rsidR="002006BB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 xml:space="preserve">классификации </w:t>
            </w:r>
          </w:p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Российской Федерации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A3" w:rsidRPr="00BB3F00" w:rsidRDefault="004465A3" w:rsidP="002006BB">
            <w:pPr>
              <w:pStyle w:val="7"/>
            </w:pPr>
          </w:p>
          <w:p w:rsidR="004465A3" w:rsidRPr="00BB3F00" w:rsidRDefault="004465A3" w:rsidP="002006BB">
            <w:pPr>
              <w:pStyle w:val="7"/>
            </w:pPr>
            <w:r w:rsidRPr="00BB3F00">
              <w:t>Сумма по годам</w:t>
            </w:r>
          </w:p>
          <w:p w:rsidR="004465A3" w:rsidRPr="00BB3F00" w:rsidRDefault="004465A3" w:rsidP="002006BB">
            <w:pPr>
              <w:rPr>
                <w:sz w:val="20"/>
                <w:szCs w:val="20"/>
              </w:rPr>
            </w:pPr>
          </w:p>
        </w:tc>
      </w:tr>
      <w:tr w:rsidR="004465A3" w:rsidRPr="00BB3F00" w:rsidTr="008635F4">
        <w:trPr>
          <w:trHeight w:val="26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A3" w:rsidRPr="00BB3F00" w:rsidRDefault="004465A3" w:rsidP="002006BB">
            <w:pPr>
              <w:pStyle w:val="4"/>
              <w:rPr>
                <w:color w:val="auto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2025</w:t>
            </w:r>
          </w:p>
        </w:tc>
      </w:tr>
      <w:tr w:rsidR="004465A3" w:rsidRPr="00BB3F00" w:rsidTr="008635F4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A3" w:rsidRPr="00BB3F00" w:rsidRDefault="004465A3" w:rsidP="002006BB">
            <w:pPr>
              <w:pStyle w:val="4"/>
              <w:rPr>
                <w:color w:val="auto"/>
                <w:sz w:val="20"/>
              </w:rPr>
            </w:pPr>
            <w:r w:rsidRPr="00BB3F00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A3" w:rsidRPr="00BB3F00" w:rsidRDefault="004465A3" w:rsidP="002006BB">
            <w:pPr>
              <w:pStyle w:val="2"/>
              <w:rPr>
                <w:sz w:val="20"/>
              </w:rPr>
            </w:pPr>
            <w:r w:rsidRPr="00BB3F00">
              <w:rPr>
                <w:sz w:val="20"/>
              </w:rPr>
              <w:t>5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left="-52"/>
              <w:rPr>
                <w:sz w:val="20"/>
                <w:szCs w:val="20"/>
                <w:lang w:val="en-US"/>
              </w:rPr>
            </w:pPr>
            <w:r w:rsidRPr="00BB3F00">
              <w:rPr>
                <w:sz w:val="20"/>
                <w:szCs w:val="20"/>
              </w:rPr>
              <w:t xml:space="preserve">Всего источников </w:t>
            </w:r>
          </w:p>
          <w:p w:rsidR="004465A3" w:rsidRPr="00BB3F00" w:rsidRDefault="004465A3" w:rsidP="002006BB">
            <w:pPr>
              <w:ind w:left="-52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firstLine="7"/>
              <w:jc w:val="center"/>
              <w:rPr>
                <w:sz w:val="20"/>
                <w:szCs w:val="20"/>
                <w:lang w:val="en-US"/>
              </w:rPr>
            </w:pPr>
            <w:r w:rsidRPr="00BB3F00">
              <w:rPr>
                <w:sz w:val="20"/>
                <w:szCs w:val="20"/>
              </w:rPr>
              <w:t>49 657,11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firstLine="7"/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firstLine="7"/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0,00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left="-52"/>
              <w:rPr>
                <w:bCs/>
                <w:sz w:val="20"/>
                <w:szCs w:val="20"/>
              </w:rPr>
            </w:pPr>
            <w:r w:rsidRPr="00BB3F00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49 657,11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firstLine="7"/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0,00</w:t>
            </w:r>
          </w:p>
        </w:tc>
      </w:tr>
      <w:tr w:rsidR="004465A3" w:rsidRPr="00BB3F00" w:rsidTr="008635F4">
        <w:trPr>
          <w:trHeight w:val="3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704 01 05 0000 00 0000 500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-1 784 795,82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-1 522 983,61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-1 460 993,23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 xml:space="preserve">Увеличение прочих остатков средств </w:t>
            </w:r>
          </w:p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704 01 05 0200 00 0000 500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-1 784 795,82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-1 522 983,61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-1 460 993,23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left="-52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  <w:p w:rsidR="004465A3" w:rsidRPr="00BB3F00" w:rsidRDefault="004465A3" w:rsidP="002006BB">
            <w:pPr>
              <w:ind w:left="-5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704 01 05 0201 00 0000 510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-1 784 795,82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-1 522 983,61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-1 460 993,23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704 01 05 0201 14 0000 510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-1 784 795,82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-1 522 983,61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-1 460 993,23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rPr>
                <w:sz w:val="20"/>
                <w:szCs w:val="20"/>
                <w:lang w:val="en-US"/>
              </w:rPr>
            </w:pPr>
            <w:r w:rsidRPr="00BB3F00">
              <w:rPr>
                <w:sz w:val="20"/>
                <w:szCs w:val="20"/>
              </w:rPr>
              <w:t>Уменьшение остатков средств бюджетов</w:t>
            </w:r>
          </w:p>
          <w:p w:rsidR="004465A3" w:rsidRPr="00BB3F00" w:rsidRDefault="004465A3" w:rsidP="002006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704 01 05 0000 00 0000 600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1 834 452,93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firstLine="7"/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1 522 983,61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firstLine="7"/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1 460 993,23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 xml:space="preserve">Уменьшение прочих остатков средств </w:t>
            </w:r>
          </w:p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704 01 05 0200 00 0000 600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1 834 452,93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1 522 983,61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firstLine="7"/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1 460 993,23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704 01 05 0201 00 0000 610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1 834 452,93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B3F00">
              <w:rPr>
                <w:sz w:val="20"/>
                <w:szCs w:val="20"/>
              </w:rPr>
              <w:t>1 522 983,61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ind w:firstLine="7"/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1 460 993,23</w:t>
            </w:r>
          </w:p>
        </w:tc>
      </w:tr>
      <w:tr w:rsidR="004465A3" w:rsidRPr="00BB3F00" w:rsidTr="008635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</w:p>
          <w:p w:rsidR="004465A3" w:rsidRPr="00BB3F00" w:rsidRDefault="004465A3" w:rsidP="002006BB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B3F00">
              <w:rPr>
                <w:spacing w:val="-6"/>
                <w:sz w:val="20"/>
                <w:szCs w:val="20"/>
              </w:rPr>
              <w:t>704 01 05 0201 14 0000 610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1 834 452,93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1 522 983,61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A3" w:rsidRPr="00BB3F00" w:rsidRDefault="004465A3" w:rsidP="002006BB">
            <w:pPr>
              <w:jc w:val="center"/>
              <w:rPr>
                <w:sz w:val="20"/>
                <w:szCs w:val="20"/>
              </w:rPr>
            </w:pPr>
            <w:r w:rsidRPr="00BB3F00">
              <w:rPr>
                <w:sz w:val="20"/>
                <w:szCs w:val="20"/>
              </w:rPr>
              <w:t>1 460 993,23</w:t>
            </w:r>
          </w:p>
        </w:tc>
      </w:tr>
    </w:tbl>
    <w:p w:rsidR="004465A3" w:rsidRDefault="004465A3" w:rsidP="00121D29">
      <w:pPr>
        <w:rPr>
          <w:sz w:val="28"/>
          <w:szCs w:val="28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276"/>
        <w:gridCol w:w="1276"/>
        <w:gridCol w:w="1276"/>
      </w:tblGrid>
      <w:tr w:rsidR="004F1978" w:rsidTr="00D34F4E">
        <w:trPr>
          <w:trHeight w:val="3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78" w:rsidRDefault="00FC7DA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5D5" w:rsidRPr="007745D5" w:rsidRDefault="007745D5" w:rsidP="002B58C5">
            <w:pPr>
              <w:spacing w:after="120"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 xml:space="preserve">Приложение </w:t>
            </w:r>
            <w:r w:rsidR="002B58C5">
              <w:rPr>
                <w:sz w:val="28"/>
                <w:szCs w:val="28"/>
              </w:rPr>
              <w:t>2</w:t>
            </w:r>
          </w:p>
          <w:p w:rsidR="007745D5" w:rsidRPr="007745D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>к решению Совета депутатов</w:t>
            </w:r>
          </w:p>
          <w:p w:rsidR="007745D5" w:rsidRPr="007745D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 xml:space="preserve">Александровского </w:t>
            </w:r>
          </w:p>
          <w:p w:rsidR="007745D5" w:rsidRPr="007745D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>муниципального округа</w:t>
            </w:r>
          </w:p>
          <w:p w:rsidR="007745D5" w:rsidRPr="007745D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 xml:space="preserve">Ставропольского края </w:t>
            </w:r>
          </w:p>
          <w:p w:rsidR="007745D5" w:rsidRPr="007745D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>«О бюджете Александровского</w:t>
            </w:r>
          </w:p>
          <w:p w:rsidR="007745D5" w:rsidRPr="007745D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 xml:space="preserve">муниципального округа </w:t>
            </w:r>
          </w:p>
          <w:p w:rsidR="002B58C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>Ставропольского края на 2023 год</w:t>
            </w:r>
          </w:p>
          <w:p w:rsidR="007745D5" w:rsidRPr="007745D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 xml:space="preserve">и плановый период 2024 </w:t>
            </w:r>
          </w:p>
          <w:p w:rsidR="002B58C5" w:rsidRDefault="007745D5" w:rsidP="002B58C5">
            <w:pPr>
              <w:spacing w:line="240" w:lineRule="exact"/>
              <w:ind w:left="2308"/>
              <w:rPr>
                <w:sz w:val="28"/>
                <w:szCs w:val="28"/>
              </w:rPr>
            </w:pPr>
            <w:r w:rsidRPr="007745D5">
              <w:rPr>
                <w:sz w:val="28"/>
                <w:szCs w:val="28"/>
              </w:rPr>
              <w:t>и 2025 годов»</w:t>
            </w:r>
          </w:p>
        </w:tc>
      </w:tr>
      <w:tr w:rsidR="004F1978" w:rsidTr="00D34F4E">
        <w:trPr>
          <w:trHeight w:val="1398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978" w:rsidRDefault="004F1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  <w:r>
              <w:rPr>
                <w:sz w:val="28"/>
                <w:szCs w:val="28"/>
              </w:rPr>
              <w:br/>
              <w:t>доходов местного бюджета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978" w:rsidRDefault="004F19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978" w:rsidRDefault="004F1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</w:t>
            </w:r>
            <w:r w:rsidR="00F80943">
              <w:rPr>
                <w:sz w:val="20"/>
                <w:szCs w:val="20"/>
              </w:rPr>
              <w:t>лей</w:t>
            </w:r>
          </w:p>
        </w:tc>
      </w:tr>
      <w:tr w:rsidR="004F1978" w:rsidTr="00D34F4E">
        <w:trPr>
          <w:trHeight w:val="533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годам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vMerge/>
            <w:vAlign w:val="center"/>
            <w:hideMark/>
          </w:tcPr>
          <w:p w:rsidR="004F1978" w:rsidRDefault="004F197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F1978" w:rsidRDefault="004F19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377 644,81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389 018,05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397 960,43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185 410,61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196 358,99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200 874,75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185 410,61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196 358,99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200 874,75</w:t>
            </w:r>
          </w:p>
        </w:tc>
      </w:tr>
      <w:tr w:rsidR="004F1978" w:rsidTr="00D34F4E">
        <w:trPr>
          <w:trHeight w:val="278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22 094,95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22 576,72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23 795,47</w:t>
            </w:r>
          </w:p>
        </w:tc>
      </w:tr>
      <w:tr w:rsidR="004F1978" w:rsidTr="00D34F4E">
        <w:trPr>
          <w:trHeight w:val="28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22 094,95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22 576,72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23 795,47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32 402,00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33 697,00</w:t>
            </w:r>
          </w:p>
        </w:tc>
      </w:tr>
      <w:tr w:rsidR="004F1978" w:rsidTr="00D34F4E">
        <w:trPr>
          <w:trHeight w:val="289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23 202,00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24 130,00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4 297,00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61 238,00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61 626,00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63 287,00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10 723,00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11 696,00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50 137,00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51 591,00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6 245,00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6 195,00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000 1 08 07000 01 0000 110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56 065,85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56 084,68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56 098,55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55 944,12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55 944,12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55 944,12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154,43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13 286,45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13 038,71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13 038,71</w:t>
            </w:r>
          </w:p>
        </w:tc>
      </w:tr>
      <w:tr w:rsidR="004F1978" w:rsidTr="00D34F4E">
        <w:trPr>
          <w:trHeight w:val="274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13 048,71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13 038,71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13 038,71</w:t>
            </w:r>
          </w:p>
        </w:tc>
      </w:tr>
      <w:tr w:rsidR="004F1978" w:rsidTr="00D34F4E">
        <w:trPr>
          <w:trHeight w:val="27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701 1 13 01994 14 0000 130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706 1 13 01994 14 0000 130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12 678,71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12 678,71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12 678,71</w:t>
            </w:r>
          </w:p>
        </w:tc>
      </w:tr>
      <w:tr w:rsidR="004F1978" w:rsidTr="00D34F4E">
        <w:trPr>
          <w:trHeight w:val="24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770 1 13 01994 14 0000 130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706 1 13 02994 14 0000 130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709 1 13 02994 14 0000 130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7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000 1 15 00000 00 0000 000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4F1978" w:rsidTr="00D34F4E">
        <w:trPr>
          <w:trHeight w:val="52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000 1 15 02000 00 0000 140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Платежи, взимаемые государственными и муниципальными органами </w:t>
            </w:r>
            <w:r>
              <w:rPr>
                <w:sz w:val="20"/>
                <w:szCs w:val="20"/>
              </w:rPr>
              <w:lastRenderedPageBreak/>
              <w:t>(организациями) за выполнение определенных функций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539,72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19,96</w:t>
            </w:r>
          </w:p>
        </w:tc>
      </w:tr>
      <w:tr w:rsidR="004F1978" w:rsidTr="00D34F4E">
        <w:trPr>
          <w:trHeight w:val="1020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000 1 16 01063 01 0000 140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99,73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000 1 16 01073 01 0000 140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4F1978" w:rsidTr="00D34F4E">
        <w:trPr>
          <w:trHeight w:val="1020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000 1 16 01083 01 0000 140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000 1 16 01093 01 0000 140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</w:t>
            </w:r>
            <w:r>
              <w:rPr>
                <w:sz w:val="20"/>
                <w:szCs w:val="20"/>
              </w:rPr>
              <w:lastRenderedPageBreak/>
              <w:t>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000 1 16 01103 01 0000 140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000 1 16 01113 01 0000 140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4F1978" w:rsidTr="00D34F4E">
        <w:trPr>
          <w:trHeight w:val="863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</w:tr>
      <w:tr w:rsidR="004F1978" w:rsidTr="00D34F4E">
        <w:trPr>
          <w:trHeight w:val="1065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000 1 16 01143 01 0000 140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27,93</w:t>
            </w:r>
          </w:p>
        </w:tc>
      </w:tr>
      <w:tr w:rsidR="004F1978" w:rsidTr="00D34F4E">
        <w:trPr>
          <w:trHeight w:val="1103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000 1 16 01153 01 0000 140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</w:t>
            </w:r>
            <w:r>
              <w:rPr>
                <w:sz w:val="20"/>
                <w:szCs w:val="20"/>
              </w:rPr>
              <w:lastRenderedPageBreak/>
              <w:t>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11,01</w:t>
            </w:r>
          </w:p>
        </w:tc>
      </w:tr>
      <w:tr w:rsidR="004F1978" w:rsidTr="00D34F4E">
        <w:trPr>
          <w:trHeight w:val="840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000 1 16 01173 01 0000 140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4F1978" w:rsidTr="00D34F4E">
        <w:trPr>
          <w:trHeight w:val="1129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000 1 16 01183 01 0000 140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4F1978" w:rsidTr="00D34F4E">
        <w:trPr>
          <w:trHeight w:val="863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89,97</w:t>
            </w:r>
          </w:p>
        </w:tc>
      </w:tr>
      <w:tr w:rsidR="004F1978" w:rsidTr="00D34F4E">
        <w:trPr>
          <w:trHeight w:val="863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220,08</w:t>
            </w:r>
          </w:p>
        </w:tc>
      </w:tr>
      <w:tr w:rsidR="004F1978" w:rsidTr="00D34F4E">
        <w:trPr>
          <w:trHeight w:val="1350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000 1 16 01333 01 0000 140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37,63</w:t>
            </w:r>
          </w:p>
        </w:tc>
      </w:tr>
      <w:tr w:rsidR="004F1978" w:rsidTr="00D34F4E">
        <w:trPr>
          <w:trHeight w:val="289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89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78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000 1 17 15020 14 0000 150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1 407 151,01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1 133 965,56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1 063 032,80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1 405 149,92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1 130 747,26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1 059 814,50</w:t>
            </w:r>
          </w:p>
        </w:tc>
      </w:tr>
      <w:tr w:rsidR="004F1978" w:rsidTr="00D34F4E">
        <w:trPr>
          <w:trHeight w:val="379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301 478,00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299 030,00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302 401,00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301 478,00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299 030,00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302 401,00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301 478,00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299 030,00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302 401,00</w:t>
            </w:r>
          </w:p>
        </w:tc>
      </w:tr>
      <w:tr w:rsidR="004F1978" w:rsidTr="00D34F4E">
        <w:trPr>
          <w:trHeight w:val="35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361 130,99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212 517,40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155 472,95</w:t>
            </w:r>
          </w:p>
        </w:tc>
      </w:tr>
      <w:tr w:rsidR="004F1978" w:rsidTr="00D34F4E">
        <w:trPr>
          <w:trHeight w:val="78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174 781,85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57 021,59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8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000 2 02 20216 14 0000 150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</w:t>
            </w:r>
            <w:r>
              <w:rPr>
                <w:sz w:val="20"/>
                <w:szCs w:val="20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174 781,85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57 021,59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78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000 2 02 25299 00 0000 150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000 2 02 25299 14 0000 150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563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24 852,99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24 852,99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24 852,99</w:t>
            </w:r>
          </w:p>
        </w:tc>
      </w:tr>
      <w:tr w:rsidR="004F1978" w:rsidTr="00D34F4E">
        <w:trPr>
          <w:trHeight w:val="589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000 2 02 25304 14 0000 150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24 852,99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24 852,99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24 852,99</w:t>
            </w:r>
          </w:p>
        </w:tc>
      </w:tr>
      <w:tr w:rsidR="004F1978" w:rsidTr="00D34F4E">
        <w:trPr>
          <w:trHeight w:val="589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000 2 02 25394 00 0000 150</w:t>
            </w:r>
          </w:p>
        </w:tc>
        <w:tc>
          <w:tcPr>
            <w:tcW w:w="3118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96 409,42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589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000 2 02 25394 14 0000 150</w:t>
            </w:r>
          </w:p>
        </w:tc>
        <w:tc>
          <w:tcPr>
            <w:tcW w:w="3118" w:type="dxa"/>
            <w:shd w:val="clear" w:color="000000" w:fill="FFFFFF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96 409,42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589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000 2 02 25467 00 0000 150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589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000 2 02 25467 14 0000 150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</w:t>
            </w:r>
            <w:r>
              <w:rPr>
                <w:sz w:val="20"/>
                <w:szCs w:val="20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864,50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300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000 2 02 25497 00 0000 150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627,63</w:t>
            </w:r>
          </w:p>
        </w:tc>
      </w:tr>
      <w:tr w:rsidR="004F1978" w:rsidTr="00D34F4E">
        <w:trPr>
          <w:trHeight w:val="312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000 2 02 25497 14 0000 150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627,63</w:t>
            </w:r>
          </w:p>
        </w:tc>
      </w:tr>
      <w:tr w:rsidR="004F1978" w:rsidTr="00D34F4E">
        <w:trPr>
          <w:trHeight w:val="278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9 960,14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243,19</w:t>
            </w:r>
          </w:p>
        </w:tc>
      </w:tr>
      <w:tr w:rsidR="004F1978" w:rsidTr="00D34F4E">
        <w:trPr>
          <w:trHeight w:val="312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000 2 02 25519 14 0000 150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9 960,14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243,19</w:t>
            </w:r>
          </w:p>
        </w:tc>
      </w:tr>
      <w:tr w:rsidR="004F1978" w:rsidTr="00D34F4E">
        <w:trPr>
          <w:trHeight w:val="312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000 2 02 25555 00 0000 150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24 688,58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300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000 2 02 25555 14 0000 150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24 688,58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300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000 2 02 25750 00 0000 150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114 437,64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114 437,64</w:t>
            </w:r>
          </w:p>
        </w:tc>
      </w:tr>
      <w:tr w:rsidR="004F1978" w:rsidTr="00D34F4E">
        <w:trPr>
          <w:trHeight w:val="540"/>
        </w:trPr>
        <w:tc>
          <w:tcPr>
            <w:tcW w:w="2694" w:type="dxa"/>
            <w:shd w:val="clear" w:color="000000" w:fill="FFFFFF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000 2 02 25750 14 0000 150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114 437,64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114 437,64</w:t>
            </w:r>
          </w:p>
        </w:tc>
      </w:tr>
      <w:tr w:rsidR="004F1978" w:rsidTr="00D34F4E">
        <w:trPr>
          <w:trHeight w:val="274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27 087,51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15 311,50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15 311,50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27 087,51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15 311,50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15 311,50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000 2 02 29999 14 0008 150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(финансовое обеспечение выполнения комплексных кадастровых работ)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F1978" w:rsidTr="00D34F4E">
        <w:trPr>
          <w:trHeight w:val="27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естественно-научной и технологической направленностей в общеобразовательных организациях, расположенных в </w:t>
            </w:r>
            <w:r>
              <w:rPr>
                <w:sz w:val="20"/>
                <w:szCs w:val="20"/>
              </w:rPr>
              <w:lastRenderedPageBreak/>
              <w:t>сельской местности и малых городах)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15 211,50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15 211,50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15 211,50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000 2 02 29999 14 1254 150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 бюджетам муниципальных округов (реализация инициативных проектов)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F1978" w:rsidRDefault="004F19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000 2 02 29999 14 1282 150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F1978" w:rsidRDefault="004F1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74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741 434,62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618 093,55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600 834,24</w:t>
            </w:r>
          </w:p>
        </w:tc>
      </w:tr>
      <w:tr w:rsidR="004F1978" w:rsidTr="00D34F4E">
        <w:trPr>
          <w:trHeight w:val="274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416 237,68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413 155,95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419 631,87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416 237,68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413 155,95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419 631,87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000 2 02 30024 14 0026 150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915,94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000 2 02 30024 14 0028 150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1 487,36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000 2 02 30024 14 0032 150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209,46</w:t>
            </w:r>
          </w:p>
        </w:tc>
      </w:tr>
      <w:tr w:rsidR="004F1978" w:rsidTr="00D34F4E">
        <w:trPr>
          <w:trHeight w:val="41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000 2 02 30024 14 0036 150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переданных </w:t>
            </w:r>
            <w:r>
              <w:rPr>
                <w:sz w:val="20"/>
                <w:szCs w:val="20"/>
              </w:rPr>
              <w:lastRenderedPageBreak/>
              <w:t>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2 442,74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2 442,74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000 2 02 30024 14 0040 150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929,65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000 2 02 30024 14 0041 150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40 556,52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42 775,48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47 601,68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000 2 02 30024 14 0042 150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114,09</w:t>
            </w:r>
          </w:p>
        </w:tc>
      </w:tr>
      <w:tr w:rsidR="004F1978" w:rsidTr="00D34F4E">
        <w:trPr>
          <w:trHeight w:val="84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000 2 02 30024 14 0045 150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912,84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000 2 02 30024 14 0047 150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1 172,11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1 172,11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000 2 02 30024 14 0066 150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 муниципальных округов на выполнение передаваемых полномочий субъектов Российской Федерации (выплата пособия на ребёнка)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33 253,22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32 808,21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34 115,06</w:t>
            </w:r>
          </w:p>
        </w:tc>
      </w:tr>
      <w:tr w:rsidR="004F1978" w:rsidTr="00D34F4E">
        <w:trPr>
          <w:trHeight w:val="102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000 2 02 30024 14 0090 150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</w:t>
            </w:r>
            <w:r>
              <w:rPr>
                <w:sz w:val="20"/>
                <w:szCs w:val="20"/>
              </w:rPr>
              <w:lastRenderedPageBreak/>
              <w:t>освещения педагогическим работникам 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24 857,32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25 835,98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26 601,15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000 2 02 30024 14 0147 150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22 560,77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22 560,66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22 560,66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000 2 02 30024 14 0181 150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</w:tr>
      <w:tr w:rsidR="004F1978" w:rsidTr="00D34F4E">
        <w:trPr>
          <w:trHeight w:val="127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000 2 02 30024 14 1107 150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61 022,25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61 022,25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61 022,25</w:t>
            </w:r>
          </w:p>
        </w:tc>
      </w:tr>
      <w:tr w:rsidR="004F1978" w:rsidTr="00D34F4E">
        <w:trPr>
          <w:trHeight w:val="153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000 2 02 30024 14 1108 150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</w:t>
            </w:r>
            <w:r>
              <w:rPr>
                <w:sz w:val="20"/>
                <w:szCs w:val="20"/>
              </w:rPr>
              <w:lastRenderedPageBreak/>
              <w:t>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198 352,87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194 723,62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194 723,62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000 2 02 30024 14 1110 150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146,81</w:t>
            </w:r>
          </w:p>
        </w:tc>
      </w:tr>
      <w:tr w:rsidR="004F1978" w:rsidTr="00D34F4E">
        <w:trPr>
          <w:trHeight w:val="11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000 2 02 30024 14 1122 150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8 521,99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8 736,86</w:t>
            </w:r>
          </w:p>
        </w:tc>
      </w:tr>
      <w:tr w:rsidR="004F1978" w:rsidTr="00D34F4E">
        <w:trPr>
          <w:trHeight w:val="919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000 2 02 30024 14 1209 150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88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000 2 02 30024 14 1221 150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14 639,52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13 182,26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12 419,54</w:t>
            </w:r>
          </w:p>
        </w:tc>
      </w:tr>
      <w:tr w:rsidR="004F1978" w:rsidTr="00D34F4E">
        <w:trPr>
          <w:trHeight w:val="552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000 2 02 30024 14 1256 150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3 142,72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3 142,72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3 142,72</w:t>
            </w:r>
          </w:p>
        </w:tc>
      </w:tr>
      <w:tr w:rsidR="004F1978" w:rsidTr="00D34F4E">
        <w:trPr>
          <w:trHeight w:val="552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000 2 02 30024 14 1260 150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</w:t>
            </w:r>
            <w:r>
              <w:rPr>
                <w:sz w:val="20"/>
                <w:szCs w:val="20"/>
              </w:rPr>
              <w:lastRenderedPageBreak/>
              <w:t>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350,33</w:t>
            </w:r>
          </w:p>
        </w:tc>
      </w:tr>
      <w:tr w:rsidR="004F1978" w:rsidTr="00D34F4E">
        <w:trPr>
          <w:trHeight w:val="106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000 2 02 30024 14 1287 150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8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5 732,71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5 732,71</w:t>
            </w:r>
          </w:p>
        </w:tc>
      </w:tr>
      <w:tr w:rsidR="004F1978" w:rsidTr="00D34F4E">
        <w:trPr>
          <w:trHeight w:val="8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000 2 02 30029 14 0000 150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5 732,71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5 732,71</w:t>
            </w:r>
          </w:p>
        </w:tc>
      </w:tr>
      <w:tr w:rsidR="004F1978" w:rsidTr="00D34F4E">
        <w:trPr>
          <w:trHeight w:val="552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58 060,69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36 458,61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13 113,87</w:t>
            </w:r>
          </w:p>
        </w:tc>
      </w:tr>
      <w:tr w:rsidR="004F1978" w:rsidTr="00D34F4E">
        <w:trPr>
          <w:trHeight w:val="60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58 060,69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36 458,61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13 113,87</w:t>
            </w:r>
          </w:p>
        </w:tc>
      </w:tr>
      <w:tr w:rsidR="004F1978" w:rsidTr="00D34F4E">
        <w:trPr>
          <w:trHeight w:val="54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1 286,57</w:t>
            </w:r>
          </w:p>
        </w:tc>
      </w:tr>
      <w:tr w:rsidR="004F1978" w:rsidTr="00D34F4E">
        <w:trPr>
          <w:trHeight w:val="56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000 2 02 35118 14 0000 150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1 286,57</w:t>
            </w:r>
          </w:p>
        </w:tc>
      </w:tr>
      <w:tr w:rsidR="004F1978" w:rsidTr="00D34F4E">
        <w:trPr>
          <w:trHeight w:val="54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</w:tr>
      <w:tr w:rsidR="004F1978" w:rsidTr="00D34F4E">
        <w:trPr>
          <w:trHeight w:val="56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</w:tr>
      <w:tr w:rsidR="004F1978" w:rsidTr="00D34F4E">
        <w:trPr>
          <w:trHeight w:val="56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2 822,85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2 822,85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2 822,85</w:t>
            </w:r>
          </w:p>
        </w:tc>
      </w:tr>
      <w:tr w:rsidR="004F1978" w:rsidTr="00D34F4E">
        <w:trPr>
          <w:trHeight w:val="78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000 2 02 35179 14 0000 150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2 822,85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2 822,85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2 822,85</w:t>
            </w:r>
          </w:p>
        </w:tc>
      </w:tr>
      <w:tr w:rsidR="004F1978" w:rsidTr="00D34F4E">
        <w:trPr>
          <w:trHeight w:val="60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2 475,17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2 574,44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2 677,14</w:t>
            </w:r>
          </w:p>
        </w:tc>
      </w:tr>
      <w:tr w:rsidR="004F1978" w:rsidTr="00D34F4E">
        <w:trPr>
          <w:trHeight w:val="56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2 475,17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2 574,44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2 677,14</w:t>
            </w:r>
          </w:p>
        </w:tc>
      </w:tr>
      <w:tr w:rsidR="004F1978" w:rsidTr="00D34F4E">
        <w:trPr>
          <w:trHeight w:val="274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39 037,76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39 032,95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39 032,95</w:t>
            </w:r>
          </w:p>
        </w:tc>
      </w:tr>
      <w:tr w:rsidR="004F1978" w:rsidTr="00D34F4E">
        <w:trPr>
          <w:trHeight w:val="559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муниципальных округов на оплату жилищно –коммунальных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услуг отдельным категориям граждан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39 037,76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39 032,95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39 032,95</w:t>
            </w:r>
          </w:p>
        </w:tc>
      </w:tr>
      <w:tr w:rsidR="004F1978" w:rsidTr="00D34F4E">
        <w:trPr>
          <w:trHeight w:val="559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000  202 35302 00 0000 150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94 129,79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559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000  202 35302 14 0000 150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94 129,79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1092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000  202 35303 00 0000 150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19 369,85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19 369,85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19 369,85</w:t>
            </w:r>
          </w:p>
        </w:tc>
      </w:tr>
      <w:tr w:rsidR="004F1978" w:rsidTr="00D34F4E">
        <w:trPr>
          <w:trHeight w:val="107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000  202 35303 14 0000 150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19 369,85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19 369,85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19 369,85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13 601,93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13 601,94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13 934,93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000 2 02 35404 14 0000 150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13 601,93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13 601,94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13 934,93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000 2 02 35462 00 0000 150                  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205,23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000 2 02 35462 14 0000 150                   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205,23</w:t>
            </w:r>
          </w:p>
        </w:tc>
      </w:tr>
      <w:tr w:rsidR="004F1978" w:rsidTr="00D34F4E">
        <w:trPr>
          <w:trHeight w:val="312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000 2 02 39998 00 0000 150                   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88 126,65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83 885,75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83 020,19</w:t>
            </w:r>
          </w:p>
        </w:tc>
      </w:tr>
      <w:tr w:rsidR="004F1978" w:rsidTr="00D34F4E">
        <w:trPr>
          <w:trHeight w:val="289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000 2 02 39998 14 0000 150                   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88 126,65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83 885,75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83 020,19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000 2 02 39998 14 1157 150                   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80 574,87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76 419,91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75 286,10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000 2 02 39998 14 1158 150                   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7 465,84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7 734,09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000 2 02 49999 14 0064 150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1 106,31</w:t>
            </w:r>
          </w:p>
        </w:tc>
      </w:tr>
      <w:tr w:rsidR="004F1978" w:rsidTr="00D34F4E">
        <w:trPr>
          <w:trHeight w:val="32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3 218,30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000 2 07 04000 14 0000 150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3 218,30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000 2 07 04020 14 0000 150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3 104,70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3 104,70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000 2 07 04050 14 0000 150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113,60</w:t>
            </w:r>
          </w:p>
        </w:tc>
      </w:tr>
      <w:tr w:rsidR="004F1978" w:rsidTr="00D34F4E">
        <w:trPr>
          <w:trHeight w:val="589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-1 217,21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73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000 2 19 00000 14 0000 150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субсидий, субвенций и иных </w:t>
            </w:r>
            <w:r>
              <w:rPr>
                <w:sz w:val="20"/>
                <w:szCs w:val="20"/>
              </w:rPr>
              <w:lastRenderedPageBreak/>
              <w:t>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-1 217,21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000 2 19 25304 14 0000 150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000 2 19 35250 14 0000 150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76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000 2 19 35303 14 0000 150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51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000 2 19 60010 14 0000 150</w:t>
            </w:r>
          </w:p>
        </w:tc>
        <w:tc>
          <w:tcPr>
            <w:tcW w:w="3118" w:type="dxa"/>
            <w:shd w:val="clear" w:color="auto" w:fill="auto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978" w:rsidTr="00D34F4E">
        <w:trPr>
          <w:trHeight w:val="255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F1978" w:rsidRDefault="004F1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1 784 795,82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1 522 983,61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1978" w:rsidRDefault="004F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1 460 993,23</w:t>
            </w:r>
          </w:p>
        </w:tc>
      </w:tr>
    </w:tbl>
    <w:p w:rsidR="001542C8" w:rsidRDefault="001542C8" w:rsidP="00121D29">
      <w:pPr>
        <w:rPr>
          <w:sz w:val="28"/>
          <w:szCs w:val="28"/>
        </w:rPr>
      </w:pPr>
    </w:p>
    <w:p w:rsidR="002B58C5" w:rsidRDefault="001542C8" w:rsidP="001C4645">
      <w:pPr>
        <w:tabs>
          <w:tab w:val="left" w:pos="7020"/>
        </w:tabs>
        <w:spacing w:after="120"/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58C5">
        <w:rPr>
          <w:sz w:val="28"/>
          <w:szCs w:val="28"/>
        </w:rPr>
        <w:lastRenderedPageBreak/>
        <w:t>Приложение 3</w:t>
      </w:r>
    </w:p>
    <w:p w:rsidR="002B58C5" w:rsidRDefault="002B58C5" w:rsidP="001C464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5E722F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 С</w:t>
      </w:r>
      <w:r w:rsidRPr="005E722F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2B58C5" w:rsidRPr="005E722F" w:rsidRDefault="002B58C5" w:rsidP="001C464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5E722F">
        <w:rPr>
          <w:rFonts w:ascii="Times New Roman" w:hAnsi="Times New Roman"/>
          <w:sz w:val="28"/>
          <w:szCs w:val="28"/>
        </w:rPr>
        <w:t xml:space="preserve">Александровского </w:t>
      </w:r>
    </w:p>
    <w:p w:rsidR="002B58C5" w:rsidRPr="005E722F" w:rsidRDefault="002B58C5" w:rsidP="001C464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5E722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2B58C5" w:rsidRPr="005E722F" w:rsidRDefault="002B58C5" w:rsidP="001C464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5E722F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B58C5" w:rsidRDefault="002B58C5" w:rsidP="001C464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Александровского</w:t>
      </w:r>
    </w:p>
    <w:p w:rsidR="002B58C5" w:rsidRDefault="002B58C5" w:rsidP="001C464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B58C5" w:rsidRDefault="002B58C5" w:rsidP="001C464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на 2023 год и плановый период 2024 </w:t>
      </w:r>
    </w:p>
    <w:p w:rsidR="002B58C5" w:rsidRDefault="002B58C5" w:rsidP="002B58C5">
      <w:pPr>
        <w:pStyle w:val="ConsNormal"/>
        <w:widowControl/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2025 годов»</w:t>
      </w: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532"/>
        <w:gridCol w:w="1560"/>
        <w:gridCol w:w="567"/>
        <w:gridCol w:w="1026"/>
        <w:gridCol w:w="1276"/>
        <w:gridCol w:w="1276"/>
      </w:tblGrid>
      <w:tr w:rsidR="004F1978" w:rsidRPr="001542C8" w:rsidTr="00D34F4E">
        <w:trPr>
          <w:trHeight w:val="37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2C8" w:rsidRDefault="001542C8" w:rsidP="004F19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B58C5" w:rsidRDefault="002B58C5" w:rsidP="004F19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978" w:rsidRPr="001542C8" w:rsidRDefault="004F1978" w:rsidP="004F1978">
            <w:pPr>
              <w:jc w:val="center"/>
              <w:rPr>
                <w:color w:val="000000"/>
                <w:sz w:val="28"/>
                <w:szCs w:val="28"/>
              </w:rPr>
            </w:pPr>
            <w:r w:rsidRPr="001542C8"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4F1978" w:rsidRPr="001542C8" w:rsidTr="00D34F4E">
        <w:trPr>
          <w:trHeight w:val="1620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978" w:rsidRPr="001542C8" w:rsidRDefault="004F1978" w:rsidP="004F1978">
            <w:pPr>
              <w:jc w:val="center"/>
              <w:rPr>
                <w:color w:val="000000"/>
                <w:sz w:val="28"/>
                <w:szCs w:val="28"/>
              </w:rPr>
            </w:pPr>
            <w:r w:rsidRPr="001542C8">
              <w:rPr>
                <w:color w:val="000000"/>
                <w:sz w:val="28"/>
                <w:szCs w:val="28"/>
              </w:rPr>
              <w:t>бюджетных ассигнований по главным распорядителям средств местного бюджета (Вед.), разделам (</w:t>
            </w:r>
            <w:proofErr w:type="spellStart"/>
            <w:r w:rsidRPr="001542C8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1542C8">
              <w:rPr>
                <w:color w:val="000000"/>
                <w:sz w:val="28"/>
                <w:szCs w:val="28"/>
              </w:rPr>
              <w:t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2023 год и плановый период 2024 и 2025 годов</w:t>
            </w:r>
          </w:p>
        </w:tc>
      </w:tr>
      <w:tr w:rsidR="004F1978" w:rsidRPr="004F1978" w:rsidTr="00D34F4E">
        <w:trPr>
          <w:trHeight w:val="31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978" w:rsidRPr="004F1978" w:rsidRDefault="00FF51CE" w:rsidP="004F1978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11:I12"/>
            <w:r w:rsidRPr="004F1978">
              <w:rPr>
                <w:color w:val="000000"/>
                <w:sz w:val="20"/>
                <w:szCs w:val="20"/>
              </w:rPr>
              <w:t>Наименование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1978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978" w:rsidRPr="004F1978" w:rsidRDefault="004F1978" w:rsidP="004F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978" w:rsidRPr="004F1978" w:rsidRDefault="004F1978" w:rsidP="004F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978" w:rsidRPr="004F1978" w:rsidRDefault="004F1978" w:rsidP="004F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978" w:rsidRPr="004F1978" w:rsidRDefault="004F1978" w:rsidP="004F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978" w:rsidRPr="004F1978" w:rsidRDefault="004F1978" w:rsidP="004F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978" w:rsidRPr="004F1978" w:rsidRDefault="004F1978" w:rsidP="004F19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RANGE!A13:I1287"/>
            <w:r w:rsidRPr="004F1978">
              <w:rPr>
                <w:color w:val="000000"/>
                <w:sz w:val="20"/>
                <w:szCs w:val="20"/>
              </w:rPr>
              <w:t>1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Совет депутатов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303,00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224,94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2 562,41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2 562,41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50 4 00 10190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администрация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91 832,56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88 356,85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88 921,27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82 708,32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79 801,25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79 932,41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1 671,77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1 671,77</w:t>
            </w:r>
          </w:p>
        </w:tc>
      </w:tr>
      <w:tr w:rsidR="004F1978" w:rsidRPr="004F1978" w:rsidTr="00764BA3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44 174,30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43 330,34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43 392,42</w:t>
            </w:r>
          </w:p>
        </w:tc>
      </w:tr>
      <w:tr w:rsidR="004F1978" w:rsidRPr="004F1978" w:rsidTr="00764BA3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44 169,80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43 330,34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43 392,42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43 330,34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43 392,42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43 330,34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43 392,42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5 006,46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4 229,08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1 196,61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1 196,61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1 196,61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3 807,98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2 968,52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3 030,60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1,87</w:t>
            </w:r>
          </w:p>
        </w:tc>
      </w:tr>
      <w:tr w:rsidR="004F1978" w:rsidRPr="004F1978" w:rsidTr="00D34F4E">
        <w:trPr>
          <w:trHeight w:val="27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36 917,80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36 917,80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36 917,80</w:t>
            </w:r>
          </w:p>
        </w:tc>
      </w:tr>
      <w:tr w:rsidR="004F1978" w:rsidRPr="004F1978" w:rsidTr="00764BA3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36 917,80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36 917,80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36 917,80</w:t>
            </w:r>
          </w:p>
        </w:tc>
      </w:tr>
      <w:tr w:rsidR="004F1978" w:rsidRPr="004F1978" w:rsidTr="00764BA3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160,59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160,59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1 144,68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27,43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912,84</w:t>
            </w:r>
          </w:p>
        </w:tc>
      </w:tr>
      <w:tr w:rsidR="004F1978" w:rsidRPr="004F1978" w:rsidTr="00D34F4E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671,85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240,99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764BA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764BA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36 814,21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34 750,80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34 820,59</w:t>
            </w:r>
          </w:p>
        </w:tc>
      </w:tr>
      <w:tr w:rsidR="004F1978" w:rsidRPr="004F1978" w:rsidTr="00764BA3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155,26</w:t>
            </w:r>
          </w:p>
        </w:tc>
      </w:tr>
      <w:tr w:rsidR="004F1978" w:rsidRPr="004F1978" w:rsidTr="00764BA3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06 2 03 20240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06 2 03 20240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06 2 04 20250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06 2 04 20250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4F1978" w:rsidRPr="004F1978" w:rsidTr="00764BA3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4F1978" w:rsidRPr="004F1978" w:rsidTr="00764BA3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01 S7730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06 4 06 20270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06 4 06 20270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764BA3">
        <w:trPr>
          <w:trHeight w:val="3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4F1978" w:rsidRPr="004F1978" w:rsidTr="00764BA3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10 637,83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10 637,83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10 637,83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1 632,37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204,87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20 334,08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19 334,08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19 334,08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19 334,08</w:t>
            </w:r>
          </w:p>
        </w:tc>
      </w:tr>
      <w:tr w:rsidR="004F1978" w:rsidRPr="004F1978" w:rsidTr="00764BA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19 334,08</w:t>
            </w:r>
          </w:p>
        </w:tc>
      </w:tr>
      <w:tr w:rsidR="004F1978" w:rsidRPr="004F1978" w:rsidTr="00764BA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19 200,77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18 200,77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18 200,77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14 037,43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14 037,43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14 037,43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5 101,28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4 101,28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4 101,28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62,06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1 106,31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1 056,28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1 056,28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1 056,28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50,03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4F1978" w:rsidRPr="004F1978" w:rsidTr="00764BA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3 853,27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2 803,45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2 856,18</w:t>
            </w:r>
          </w:p>
        </w:tc>
      </w:tr>
      <w:tr w:rsidR="004F1978" w:rsidRPr="004F1978" w:rsidTr="00764BA3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3 853,27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2 803,45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2 856,18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89,70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89,70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542,60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542,60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46,82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46,82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186,21</w:t>
            </w:r>
          </w:p>
        </w:tc>
      </w:tr>
      <w:tr w:rsidR="004F1978" w:rsidRPr="004F1978" w:rsidTr="00764BA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186,21</w:t>
            </w:r>
          </w:p>
        </w:tc>
      </w:tr>
      <w:tr w:rsidR="004F1978" w:rsidRPr="004F1978" w:rsidTr="00764BA3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2 254,62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1 370,85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2 254,62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1 370,85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4F1978" w:rsidRPr="004F1978" w:rsidTr="00764BA3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аппаратно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- 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4F1978" w:rsidRPr="004F1978" w:rsidTr="00764BA3">
        <w:trPr>
          <w:trHeight w:val="3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аппаратно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- программного комплекса "Безопасный город"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3 576,94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3 576,94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3 576,94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454,45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4 166,81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3 846,81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4 296,81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4F1978" w:rsidRPr="004F1978" w:rsidTr="00764BA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4F1978" w:rsidRPr="004F1978" w:rsidTr="00764BA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"Деятельность по обращению с животными без владельцев"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12 1 01 77150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12 1 01 77150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3 650,00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3 650,00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4F1978" w:rsidRPr="004F1978" w:rsidTr="00764BA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4F1978" w:rsidRPr="004F1978" w:rsidTr="00764BA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 (Строительство дороги к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Буйволиной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молочной ферме в Александровском муниципальном округе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09 1 03 40012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09 1 03 40012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Подпрограмма "Муниципальная поддержка казачьих обществ"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06 1 01 20940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06 1 01 20940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проведение конкурса "Лучшая народная дружина"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06 3 04 20970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06 3 04 20970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Разработка схемы теплоснабжения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56 1 00 20480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56 1 00 20480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764BA3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4F1978" w:rsidRPr="004F1978" w:rsidTr="00764BA3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764BA3">
        <w:trPr>
          <w:trHeight w:val="9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(Реконструкция стадиона "Юность" со строительством физкультурно-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оздоровительного комплекса в с. Александровском третья очередь)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05 1 04 40011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05 1 04 40011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Отдел имущественных и земельных отношений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6 830,59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6 037,02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6 037,02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5 882,61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5 712,61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5 712,61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5 882,61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5 712,61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5 712,61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5 882,61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5 712,61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5 712,61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352,75</w:t>
            </w:r>
          </w:p>
        </w:tc>
      </w:tr>
      <w:tr w:rsidR="004F1978" w:rsidRPr="004F1978" w:rsidTr="00D34F4E">
        <w:trPr>
          <w:trHeight w:val="6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352,75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134,70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134,70</w:t>
            </w:r>
          </w:p>
        </w:tc>
      </w:tr>
      <w:tr w:rsidR="004F1978" w:rsidRPr="004F1978" w:rsidTr="00A8507C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10 1 01 10420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10 1 01 10420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85,05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85,05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5 359,86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5 359,86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411,63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142,47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269,16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4 910,42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4 910,42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324,41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324,41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324,41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947,98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324,41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324,41</w:t>
            </w:r>
          </w:p>
        </w:tc>
      </w:tr>
      <w:tr w:rsidR="004F1978" w:rsidRPr="004F1978" w:rsidTr="00A8507C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314,41</w:t>
            </w:r>
          </w:p>
        </w:tc>
      </w:tr>
      <w:tr w:rsidR="004F1978" w:rsidRPr="004F1978" w:rsidTr="00A8507C">
        <w:trPr>
          <w:trHeight w:val="2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10 1 02 20420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179,41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10 1 02 20420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179,41</w:t>
            </w:r>
          </w:p>
        </w:tc>
      </w:tr>
      <w:tr w:rsidR="004F1978" w:rsidRPr="004F1978" w:rsidTr="00D34F4E">
        <w:trPr>
          <w:trHeight w:val="31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10 1 02 20430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10 1 02 20430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10 1 04 20450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10 1 04 20450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F1978" w:rsidRPr="004F1978" w:rsidTr="00A8507C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"Выполнение комплексных кадастровых работ на территории Александровского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05 S6400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1 05 S6400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Финансовое управление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44 687,72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36 223,43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44 687,72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36 223,43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15 483,10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4F1978" w:rsidRPr="004F1978" w:rsidTr="00A8507C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1 635,86</w:t>
            </w:r>
          </w:p>
        </w:tc>
      </w:tr>
      <w:tr w:rsidR="004F1978" w:rsidRPr="004F1978" w:rsidTr="00A8507C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353,18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336,56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336,56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1 277,92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21,38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13 337,51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12 807,47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12 807,47</w:t>
            </w:r>
          </w:p>
        </w:tc>
      </w:tr>
      <w:tr w:rsidR="004F1978" w:rsidRPr="004F1978" w:rsidTr="00D34F4E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13 337,51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12 807,47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12 807,47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A8507C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A8507C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51 1 00 20410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51 1 00 20410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27 444,62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25 037,40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21 182,34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"Организация централизованного учета"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20 868,84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20 868,84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20 868,84</w:t>
            </w:r>
          </w:p>
        </w:tc>
      </w:tr>
      <w:tr w:rsidR="004F1978" w:rsidRPr="004F1978" w:rsidTr="00A8507C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18 731,29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18 732,86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18 732,86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2 135,98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2 135,98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2 135,98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01 2 01 20620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01 2 01 20620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6 455,78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193,50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6 455,78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193,50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1 462,26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1 462,26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153,50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153,50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4 010,01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3 565,06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A8507C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4 010,01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3 565,06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Отдел образования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677 551,58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774 414,26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771 394,66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663 834,70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761 215,71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757 927,85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205 800,75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205 122,27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206 382,95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205 354,91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205 122,27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206 382,95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205 354,91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205 122,27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206 382,95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205 255,91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205 023,27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206 283,95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135 547,04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135 592,94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136 645,65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77 343,59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77 343,59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77 343,59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53 537,24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53 583,14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54 635,85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4 666,21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189,10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189,10</w:t>
            </w:r>
          </w:p>
        </w:tc>
      </w:tr>
      <w:tr w:rsidR="004F1978" w:rsidRPr="004F1978" w:rsidTr="00A8507C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02 1 01 20980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1 065,25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497,74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479,77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479,77</w:t>
            </w:r>
          </w:p>
        </w:tc>
      </w:tr>
      <w:tr w:rsidR="004F1978" w:rsidRPr="004F1978" w:rsidTr="00D34F4E">
        <w:trPr>
          <w:trHeight w:val="13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7 432,27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7 721,24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7 947,18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5 362,26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5 576,75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5 799,83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81,69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2 065,66</w:t>
            </w:r>
          </w:p>
        </w:tc>
      </w:tr>
      <w:tr w:rsidR="004F1978" w:rsidRPr="004F1978" w:rsidTr="00A8507C">
        <w:trPr>
          <w:trHeight w:val="31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61 022,25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61 022,25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61 022,25</w:t>
            </w:r>
          </w:p>
        </w:tc>
      </w:tr>
      <w:tr w:rsidR="004F1978" w:rsidRPr="004F1978" w:rsidTr="00A8507C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60 667,36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60 667,36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60 667,36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354,89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410 215,17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508 237,42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503 626,39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409 714,09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508 029,33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503 418,30</w:t>
            </w:r>
          </w:p>
        </w:tc>
      </w:tr>
      <w:tr w:rsidR="004F1978" w:rsidRPr="004F1978" w:rsidTr="00A8507C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409 554,09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507 869,33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503 258,30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392 822,48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389 182,40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383 488,70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115 697,97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116 104,11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109 811,17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26 508,44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26 508,44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26 508,44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26 476,38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27 071,78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20 000,18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205,55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60 735,25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60 538,40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61 309,15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1 787,84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1 787,85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100,60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52,90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47,70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677,59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375,01</w:t>
            </w:r>
          </w:p>
        </w:tc>
      </w:tr>
      <w:tr w:rsidR="004F1978" w:rsidRPr="004F1978" w:rsidTr="00A8507C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302,58</w:t>
            </w:r>
          </w:p>
        </w:tc>
      </w:tr>
      <w:tr w:rsidR="004F1978" w:rsidRPr="004F1978" w:rsidTr="00D34F4E">
        <w:trPr>
          <w:trHeight w:val="2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15 531,14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16 149,36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16 632,72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4 318,73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4 491,48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4 584,23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87,28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1 062,17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1 104,65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1 148,84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10 069,55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10 469,31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10 812,37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47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198 352,87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194 723,62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194 723,62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82 547,69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80 932,32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80 932,32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3 828,70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1 814,82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1 814,82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111 976,48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111 976,48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111 976,48</w:t>
            </w:r>
          </w:p>
        </w:tc>
      </w:tr>
      <w:tr w:rsidR="004F1978" w:rsidRPr="004F1978" w:rsidTr="00A8507C">
        <w:trPr>
          <w:trHeight w:val="13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26 161,05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26 161,05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26 161,05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10 492,00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10 492,00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10 492,00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15 669,05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15 669,05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15 669,05</w:t>
            </w:r>
          </w:p>
        </w:tc>
      </w:tr>
      <w:tr w:rsidR="004F1978" w:rsidRPr="004F1978" w:rsidTr="00D34F4E">
        <w:trPr>
          <w:trHeight w:val="3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19 369,85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8 276,81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8 276,81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8 276,81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11 093,04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11 093,04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11 093,04</w:t>
            </w:r>
          </w:p>
        </w:tc>
      </w:tr>
      <w:tr w:rsidR="004F1978" w:rsidRPr="004F1978" w:rsidTr="00A8507C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16 012,10</w:t>
            </w:r>
          </w:p>
        </w:tc>
      </w:tr>
      <w:tr w:rsidR="004F1978" w:rsidRPr="004F1978" w:rsidTr="00A8507C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5 342,42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5 342,42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5 342,42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930,09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9 739,59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9 739,59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9 739,59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13 638,25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116 676,25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5 678,25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5 678,25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4 975,00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A8507C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115 593,57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115 593,57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1 082,68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03 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1 082,68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270,50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270,50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138,50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EВ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2 822,85</w:t>
            </w:r>
          </w:p>
        </w:tc>
      </w:tr>
      <w:tr w:rsidR="004F1978" w:rsidRPr="004F1978" w:rsidTr="00B05E01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2 822,85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1 411,43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1 411,42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Чествование медалистов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02 6 05 20920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02 6 05 20920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4F1978" w:rsidRPr="004F1978" w:rsidTr="00B05E01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82,01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126,08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137,46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20 396,63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20 457,46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20 396,63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20 457,46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20 396,63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20 457,46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13 198,13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13 253,85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13 314,68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12 158,08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12 158,08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12,60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12,60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02 3 01 20980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4F1978" w:rsidRPr="004F1978" w:rsidTr="00B05E01">
        <w:trPr>
          <w:trHeight w:val="2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1 090,00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1 090,00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7 102,78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7 102,78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892,33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02 3 05 11010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892,33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6 179,20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6 210,45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6 210,45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6 148,74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6 210,45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6 210,45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02 5 02 20370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02 5 02 20370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4F1978" w:rsidRPr="004F1978" w:rsidTr="00B05E01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27 417,30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27 383,89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27 385,55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27 336,30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27 302,89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27 304,55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3 301,19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3 301,19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162,70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162,70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3 138,49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3 138,49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3 138,49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13,25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1 158,77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1 966,47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02 3 02 78810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02 3 02 78810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24 030,88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23 997,47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23 999,13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23 774,68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23 741,27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23 742,93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165,28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110,80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53,98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4 010,50</w:t>
            </w:r>
          </w:p>
        </w:tc>
      </w:tr>
      <w:tr w:rsidR="004F1978" w:rsidRPr="004F1978" w:rsidTr="00B05E01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4 010,50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17 602,67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17 572,26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17 573,92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15 591,17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15 591,16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15 591,17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2 000,75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1 970,35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1 972,00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10,75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457,97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401,26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56,71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1 487,36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1 487,36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1 487,36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1 263,25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224,11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02 6 02 20890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02 6 04 20880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02 6 04 20880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4F1978" w:rsidRPr="004F1978" w:rsidTr="00B05E01">
        <w:trPr>
          <w:trHeight w:val="2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02 6 06 20930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02 6 06 20930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"Организация профильных лагерей труда и отдыха детей и подростков"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30,85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50,15</w:t>
            </w:r>
          </w:p>
        </w:tc>
      </w:tr>
      <w:tr w:rsidR="004F1978" w:rsidRPr="004F1978" w:rsidTr="00B05E01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13 716,88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13 198,55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13 466,81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13 716,88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13 466,81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13 716,88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13 466,81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6 081,56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5 649,17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5 649,18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6 081,56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5 649,17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5 649,18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6 081,56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5 649,17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5 649,18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83,49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5 991,69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5 565,69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5 565,69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83,54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82,30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"Государственная поддержка семьи и детства"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7 734,09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7 734,09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02 4 01 78110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3 789,53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02 4 01 78110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3 789,53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02 4 01 78130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3 659,56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02 4 01 78130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3 659,56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02 4 01 78140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02 4 01 78140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Отдел культуры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149 005,24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117 631,86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117 967,80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25 906,22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25 906,22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Центры методического, бухгалтерского и хозяйственного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24 951,98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21 627,58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21 627,58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799,22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799,22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799,22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8,62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29 863,63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29 863,63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29 863,63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29 863,63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19 798,62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18 848,71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18 302,32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18 319,52</w:t>
            </w:r>
          </w:p>
        </w:tc>
      </w:tr>
      <w:tr w:rsidR="004F1978" w:rsidRPr="004F1978" w:rsidTr="00B05E01">
        <w:trPr>
          <w:trHeight w:val="41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18 848,71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18 302,32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18 319,52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4F1978" w:rsidRPr="004F1978" w:rsidTr="00D34F4E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931,25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931,25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A1 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3 A1 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93 235,39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75 950,74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76 245,61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91 615,47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74 330,82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74 625,69</w:t>
            </w:r>
          </w:p>
        </w:tc>
      </w:tr>
      <w:tr w:rsidR="004F1978" w:rsidRPr="004F1978" w:rsidTr="00B05E01">
        <w:trPr>
          <w:trHeight w:val="55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приобретение и установку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85 573,35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74 330,82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74 625,69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63 387,43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52 288,17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52 538,06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62 325,91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52 288,17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52 538,06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60 808,30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50 937,63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60 808,30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50 937,63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502,51</w:t>
            </w:r>
          </w:p>
        </w:tc>
      </w:tr>
      <w:tr w:rsidR="004F1978" w:rsidRPr="004F1978" w:rsidTr="00B05E01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502,51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1 097,92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1 097,92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культурно-досугового типа"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A2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A2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A2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22 185,92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22 042,65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22 087,63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21 995,92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22 042,65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22 087,63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20 876,26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20 889,33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20 902,42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20 013,47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20 013,47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20 013,47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879,31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929,86</w:t>
            </w:r>
          </w:p>
        </w:tc>
      </w:tr>
      <w:tr w:rsidR="004F1978" w:rsidRPr="004F1978" w:rsidTr="00B05E01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929,86</w:t>
            </w:r>
          </w:p>
        </w:tc>
      </w:tr>
      <w:tr w:rsidR="004F1978" w:rsidRPr="004F1978" w:rsidTr="00D34F4E">
        <w:trPr>
          <w:trHeight w:val="13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255,35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255,35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библиотек Александровского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создание модельных муниципальных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07 2 02 26480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07 2 02 26480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5 974,84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5 974,84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5 974,84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Реализация инициативного проекта (устройство детской игровой площадки на территории Дворца культуры в селе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(спортивно-оздоровительный тренажерный комплекс "Открытое небо" по улице Средняя 3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(внешний ремонт здания Дома культуры (2-я очередь) села Саблинское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Реализация инициативного проекта (устройство детской игровой площадки на территории Дворца культуры в селе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675,96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675,96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(спортивно-оздоровительный тренажерный комплекс "Открытое небо" по улице Средняя 3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(внешний ремонт здания Дома культуры (2-я очередь) села Саблинское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4F1978" w:rsidRPr="004F1978" w:rsidTr="00B05E01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27,70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20,60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1 565,82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1 565,82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409 929,00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289 970,42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271 636,06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"Приспособление жилых помещений инвалидов и общего имущества в многоквартирном доме с учетом потребностей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Мероприятия по приспособлению жилых помещений инвалидов и общего имущества в многоквартирном доме с учетом потребностей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04 2 02 20280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04 2 02 20280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409 864,00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289 970,42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271 636,06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151 664,75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146 408,67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144 949,97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151 664,75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146 408,67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144 949,97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151 664,75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146 408,67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144 949,97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151 553,46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146 298,96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144 835,87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2 451,17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2 574,44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2 677,14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210,07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2 435,64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2 467,07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2 467,07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38 797,76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39 032,95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39 032,95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572,10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38 460,85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38 460,85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38 460,85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929,65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929,65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140,16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3,31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136,85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14 639,52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13 182,26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12 419,54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99,54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14 470,54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12 320,00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28 264,86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24 997,00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23 253,59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343,65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27 847,45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24 627,65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22 909,94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32 564,40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27 939,00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412,72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32 083,73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28 964,86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27 526,28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523,00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7,69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632,63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515,31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44,70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44,46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123,90</w:t>
            </w:r>
          </w:p>
        </w:tc>
      </w:tr>
      <w:tr w:rsidR="004F1978" w:rsidRPr="004F1978" w:rsidTr="00B05E01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138,14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122,25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18 758,17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21 129,34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23 243,57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405,89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18 479,66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20 812,32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22 837,68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158,34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2,34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350,33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350,33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13 601,93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13 934,93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13 601,93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13 934,93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114,10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114,10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112,32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234 550,85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120 443,12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103 567,46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234 550,85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120 443,12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103 567,46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234 550,85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120 443,12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103 567,46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176 490,16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83 984,51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90 453,60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33 253,22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32 808,21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34 115,06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33 253,07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32 808,06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34 114,91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40 556,52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42 775,48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47 601,68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504,64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532,27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592,32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40 051,88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42 243,21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47 009,36</w:t>
            </w:r>
          </w:p>
        </w:tc>
      </w:tr>
      <w:tr w:rsidR="004F1978" w:rsidRPr="004F1978" w:rsidTr="00B05E01">
        <w:trPr>
          <w:trHeight w:val="2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8 521,99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8 400,82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8 736,86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86,51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8 437,61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8 650,35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94 129,38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94 129,38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P1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13 113,86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13 113,86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13 113,86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23 648,40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23 382,74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139,08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457,97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391,43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391,43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66,54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22 560,77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22 560,66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22 560,66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20 779,93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20 775,73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20 775,73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1 784,25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1 784,25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5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Отдел физической культуры и спорта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43 250,42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40 491,12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40 685,46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43 250,42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40 491,12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40 685,46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37 647,26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37 989,19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38 183,53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37 647,26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37 989,19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38 183,53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37 647,26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37 989,19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38 183,53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"Физическое воспитание и физическое развитие граждан посредством проведения организованных и(или) самостоятельных занятий и подготовка спортивного резерва по видам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05 1 02 11010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167,79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4F1978" w:rsidRPr="004F1978" w:rsidTr="00B05E01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"Физическое воспитание и физическое развитие граждан посредством проведения организованных и(или) самостоятельных занятий и подготовка спортивного резерва по видам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02 S6300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1 946,90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02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03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1 03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188,91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44,32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144,59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1 980,23</w:t>
            </w:r>
          </w:p>
        </w:tc>
      </w:tr>
      <w:tr w:rsidR="004F1978" w:rsidRPr="004F1978" w:rsidTr="00B05E01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1 980,23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Отдел сельского хозяйства и охраны окружающей среды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5 193,80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5 122,84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5 147,64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доступности для инвалидов и других маломобильных групп населения округа к объектам социальной, инженерной и транспортной инфраструктур"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Мероприятия по обеспечению доступности маломобильных групп населения к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5 051,64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5 051,64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5 051,64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Организация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03 1 01 76540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03 1 01 76540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4F1978" w:rsidRPr="004F1978" w:rsidTr="00B05E01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4 801,53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4 817,38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4 842,18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4 801,53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4 817,38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4 842,18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853,29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27,70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825,59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1 521,03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1 521,03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25,12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25,12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2 442,74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2 442,74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2 442,74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2 301,24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2 301,24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2 301,24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141,50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Контрольно-счетная палата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2 881,09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2 881,09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2 878,09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2 878,09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2 878,09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494,39</w:t>
            </w:r>
          </w:p>
        </w:tc>
      </w:tr>
      <w:tr w:rsidR="004F1978" w:rsidRPr="004F1978" w:rsidTr="00B05E01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74,79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418,05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419,60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2 365,70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2 365,70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50 6 00 10190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50 6 00 10190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Александровский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285 934,45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32 127,36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34 697,65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4F1978" w:rsidRPr="004F1978" w:rsidTr="00B05E01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4F1978" w:rsidRPr="004F1978" w:rsidTr="00B05E01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11 822,74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11 859,30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2 074,52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2 085,56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2 111,08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207,75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1 821,31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1 832,35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1 857,87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45,46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9 693,22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9 693,22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9 693,22</w:t>
            </w:r>
          </w:p>
        </w:tc>
      </w:tr>
      <w:tr w:rsidR="004F1978" w:rsidRPr="004F1978" w:rsidTr="00B05E01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9 693,22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9 693,22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9 693,22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229 308,93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229 308,93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229 308,93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229 308,93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3 796,43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3 796,43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3 796,43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128 406,57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2 895,55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125 211,02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125 211,02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R1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R1 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R1 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44 802,78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15 596,58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15 838,35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44 802,78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15 596,58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15 838,35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19 257,49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15 264,58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15 506,35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12 695,40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8 470,00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3 984,81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Реализация инициативного проекта (благоустройство межквартальных проходов на Новом кладбище, расположенного по улице Объездная 1 в селе Александровское Александровского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(ремонт центрального проезда Нового кладбища, расположенного по улице Объездная, 1 в селе Александровское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396,57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396,57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(благоустройство межквартальных проходов на Новом кладбище, расположенного по улице Объездная 1 в селе Александровское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(ремонт центрального проезда Нового кладбища, расположенного по улице Объездная, 1 в селе Александровское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8 710,59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8 470,00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7 470,00</w:t>
            </w:r>
          </w:p>
        </w:tc>
      </w:tr>
      <w:tr w:rsidR="004F1978" w:rsidRPr="004F1978" w:rsidTr="00B05E01">
        <w:trPr>
          <w:trHeight w:val="2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7 489,29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7 470,00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6 562,09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6 794,58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7 036,35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151,16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151,16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151,16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6 649,22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6 885,19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6 649,22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6 885,19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6 649,22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6 885,19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25 213,29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25 213,29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13 1 01 25550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13 1 01 25550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24 713,29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24 713,29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24 713,29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Территориальный отдел села Грушевского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8 026,18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67 229,25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6 448,09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4F1978" w:rsidRPr="004F1978" w:rsidTr="00B05E01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4F1978" w:rsidRPr="004F1978" w:rsidTr="00B05E01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3 033,18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422,68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343,15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1,97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D34F4E">
        <w:trPr>
          <w:trHeight w:val="6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B05E01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159,84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25,37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62 610,56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62 610,56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4F1978" w:rsidRPr="004F1978" w:rsidTr="00B05E01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"Повышение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62 610,56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62 610,56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61 457,22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B05E01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1 284,49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1 284,49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60 022,73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60 022,73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3 345,82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1 439,91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1 455,07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4F1978" w:rsidRPr="004F1978" w:rsidTr="00B05E01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4F1978" w:rsidRPr="004F1978" w:rsidTr="00B05E01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1 416,31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1 416,31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2 613,16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960,87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Реализация инициативного проекта (благоустройство пешеходной зоны на центральной площади села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Грушевское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Реализация инициативного проекта (благоустройство пешеходной зоны на центральной площади села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Грушевское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960,87</w:t>
            </w:r>
          </w:p>
        </w:tc>
      </w:tr>
      <w:tr w:rsidR="004F1978" w:rsidRPr="004F1978" w:rsidTr="001D0C93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930,87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930,87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930,87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455,44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455,44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455,44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455,44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Калиновский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15 729,54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7 922,92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8 155,88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4F1978" w:rsidRPr="004F1978" w:rsidTr="001D0C93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3 735,96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3 749,96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516,71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523,56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530,71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94,18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389,54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46,99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F1978" w:rsidRPr="004F1978" w:rsidTr="001D0C93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309,48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268,95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40,53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4F1978" w:rsidRPr="004F1978" w:rsidTr="001D0C93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"Повышение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475,00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5 024,48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1 721,44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1 721,44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1 721,44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761,60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761,60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751,60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751,60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4F1978" w:rsidRPr="004F1978" w:rsidTr="001D0C93">
        <w:trPr>
          <w:trHeight w:val="13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959,84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59,84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59,84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59,84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2 708,43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2 708,43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2 708,43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2 708,43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сохранения объектов культурного наследия в Александровском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2 708,43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проведение ремонтно-реставрационных работ памятника истории и культуры регионального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07 5 01 22990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07 5 01 22990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5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2 616,84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07 5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2 616,84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1978">
              <w:rPr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24 280,26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6 881,92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7 410,87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4F1978" w:rsidRPr="004F1978" w:rsidTr="00D34F4E">
        <w:trPr>
          <w:trHeight w:val="13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3 727,59</w:t>
            </w:r>
          </w:p>
        </w:tc>
      </w:tr>
      <w:tr w:rsidR="004F1978" w:rsidRPr="004F1978" w:rsidTr="001D0C9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508,34</w:t>
            </w:r>
          </w:p>
        </w:tc>
      </w:tr>
      <w:tr w:rsidR="004F1978" w:rsidRPr="004F1978" w:rsidTr="001D0C93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94,18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331,26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82,90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3 194,25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169,06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34,59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2 350,00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2 350,00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17 873,96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2 350,00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1 124,38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1 544,38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1 124,38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1 544,38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16 479,58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358,17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15 971,41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15 971,41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1 164,22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1 164,22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1 164,22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2 172,99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Реализация инициативного проекта (обустройство тротуара по ул. Комсомольская в селе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Круглолесское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Реализация инициативного проекта (обустройство тротуара по ул. Комсомольская в селе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Круглолесское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Александровского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630,00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630,00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384,22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45,57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45,57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45,57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338,65</w:t>
            </w:r>
          </w:p>
        </w:tc>
      </w:tr>
      <w:tr w:rsidR="004F1978" w:rsidRPr="004F1978" w:rsidTr="001D0C93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338,65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338,65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Новокавказский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27 506,26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5 835,73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6 250,94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2 862,92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247,42</w:t>
            </w:r>
          </w:p>
        </w:tc>
      </w:tr>
      <w:tr w:rsidR="004F1978" w:rsidRPr="004F1978" w:rsidTr="001D0C93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85,17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84,69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1D0C9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24,44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22 875,17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22 875,17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22 875,17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22 875,17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F1978" w:rsidRPr="004F1978" w:rsidTr="001D0C9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22 155,17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21 622,45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21 622,45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1 579,11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1 579,11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1 568,81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1 579,11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1 296,17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1 296,17</w:t>
            </w:r>
          </w:p>
        </w:tc>
      </w:tr>
      <w:tr w:rsidR="004F1978" w:rsidRPr="004F1978" w:rsidTr="001D0C93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1 276,99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1 276,99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1 276,99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19,18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19,18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282,94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73,31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73,31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73,31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209,63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209,63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209,63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1978">
              <w:rPr>
                <w:color w:val="000000"/>
                <w:sz w:val="20"/>
                <w:szCs w:val="20"/>
              </w:rPr>
              <w:t>Саблинский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19 398,31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6 325,16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6 814,15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4F1978" w:rsidRPr="004F1978" w:rsidTr="001D0C93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3 079,29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3 084,32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473,82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366,04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371,07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25,19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1D0C93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1D0C93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168,03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33,56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14 105,30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4F1978" w:rsidRPr="004F1978" w:rsidTr="001D0C93">
        <w:trPr>
          <w:trHeight w:val="5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14 105,30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1 496,38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14 105,30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1 496,38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14 105,30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646,38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646,38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646,38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13 297,92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4F1978" w:rsidRPr="004F1978" w:rsidTr="001D0C93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273,61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12 785,31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12 785,31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1 611,80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1 611,80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1 611,80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792,44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1 297,56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798,44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792,44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792,44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792,44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819,36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819,36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819,36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789,76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819,36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территориальный отдел села Северного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8 000,89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5 928,83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6 167,98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4F1978" w:rsidRPr="004F1978" w:rsidTr="001D0C93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2 946,33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335,83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255,27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1D0C93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162,33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134,48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27,85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1 820,47</w:t>
            </w:r>
          </w:p>
        </w:tc>
      </w:tr>
      <w:tr w:rsidR="004F1978" w:rsidRPr="004F1978" w:rsidTr="001D0C93">
        <w:trPr>
          <w:trHeight w:val="50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1 820,47</w:t>
            </w:r>
          </w:p>
        </w:tc>
      </w:tr>
      <w:tr w:rsidR="004F1978" w:rsidRPr="004F1978" w:rsidTr="001D0C93">
        <w:trPr>
          <w:trHeight w:val="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"Повышение </w:t>
            </w:r>
            <w:r w:rsidRPr="004F1978">
              <w:rPr>
                <w:color w:val="000000"/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1 820,47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1 820,47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120,47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120,47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940,26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840,26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840,26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3 051,72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1 229,97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1 238,85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1 238,85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1 238,85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2 709,35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879,07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879,08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(устройство ограждения кладбища на территории села Северное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(устройство ограждения кладбища на территории села Северное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1 476,15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879,07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879,08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717,57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717,57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161,51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161,51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597,07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597,07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359,77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47,59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47,59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47,59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298,37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305,14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312,18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312,18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305,14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312,18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1978">
              <w:rPr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11 476,50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5 594,37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6 083,15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4F1978" w:rsidRPr="004F1978" w:rsidTr="00D34F4E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3 128,28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3 092,54</w:t>
            </w:r>
          </w:p>
        </w:tc>
      </w:tr>
      <w:tr w:rsidR="004F1978" w:rsidRPr="004F1978" w:rsidTr="001D0C93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517,78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482,04</w:t>
            </w:r>
          </w:p>
        </w:tc>
      </w:tr>
      <w:tr w:rsidR="004F1978" w:rsidRPr="004F1978" w:rsidTr="001D0C93">
        <w:trPr>
          <w:trHeight w:val="22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402,33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2,15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2 590,50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1D0C93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4F197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97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158,91</w:t>
            </w:r>
          </w:p>
        </w:tc>
      </w:tr>
      <w:tr w:rsidR="004F1978" w:rsidRPr="004F1978" w:rsidTr="00D34F4E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134,47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24,44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4 546,53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4 546,53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4 546,53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4 546,53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3 921,53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80,07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3 741,46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3 653,69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1 622,83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1 631,70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3 639,11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1 622,83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1 631,70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1D0C93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Расходы на приобретение и установку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3 567,45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1 622,83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1 631,70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3 300,98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1 401,30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2 024,28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(обустройство зоны семейного отдыха около фонтана по улице Клубная хутора Средний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2ИП17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Реализация инициативного проекта (обустройство зоны семейного отдыха около фонтана по улице Клубная хутора Средний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02 SИП17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lastRenderedPageBreak/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1 276,70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1 401,30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1 368,53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1 368,64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1 191,50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1 368,53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1 368,64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32,66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32,66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1978" w:rsidRPr="004F1978" w:rsidTr="00D34F4E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230,40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48,47</w:t>
            </w:r>
          </w:p>
        </w:tc>
      </w:tr>
      <w:tr w:rsidR="004F1978" w:rsidRPr="004F1978" w:rsidTr="00D34F4E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48,47</w:t>
            </w:r>
          </w:p>
        </w:tc>
      </w:tr>
      <w:tr w:rsidR="004F1978" w:rsidRPr="004F1978" w:rsidTr="00D34F4E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48,47</w:t>
            </w:r>
          </w:p>
        </w:tc>
      </w:tr>
      <w:tr w:rsidR="004F1978" w:rsidRPr="004F1978" w:rsidTr="00D34F4E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181,93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181,93</w:t>
            </w:r>
          </w:p>
        </w:tc>
      </w:tr>
      <w:tr w:rsidR="004F1978" w:rsidRPr="004F1978" w:rsidTr="00D34F4E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221,65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181,93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99 9 99 99999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17 281,70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35 179,00</w:t>
            </w:r>
          </w:p>
        </w:tc>
      </w:tr>
      <w:tr w:rsidR="004F1978" w:rsidRPr="004F1978" w:rsidTr="00D34F4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both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center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1 834 452,93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1 522 983,61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78" w:rsidRPr="004F1978" w:rsidRDefault="004F1978" w:rsidP="004F1978">
            <w:pPr>
              <w:jc w:val="right"/>
              <w:rPr>
                <w:color w:val="000000"/>
                <w:sz w:val="20"/>
                <w:szCs w:val="20"/>
              </w:rPr>
            </w:pPr>
            <w:r w:rsidRPr="004F1978">
              <w:rPr>
                <w:color w:val="000000"/>
                <w:sz w:val="20"/>
                <w:szCs w:val="20"/>
              </w:rPr>
              <w:t>1 460 993,23</w:t>
            </w:r>
          </w:p>
        </w:tc>
      </w:tr>
    </w:tbl>
    <w:p w:rsidR="004F1978" w:rsidRDefault="004F1978" w:rsidP="00121D29">
      <w:pPr>
        <w:rPr>
          <w:sz w:val="28"/>
          <w:szCs w:val="28"/>
        </w:rPr>
      </w:pPr>
    </w:p>
    <w:p w:rsidR="00AE5AFA" w:rsidRDefault="001542C8" w:rsidP="001C4645">
      <w:pPr>
        <w:spacing w:after="120" w:line="240" w:lineRule="exact"/>
        <w:ind w:left="5103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030A6D">
        <w:rPr>
          <w:color w:val="000000"/>
          <w:sz w:val="28"/>
          <w:szCs w:val="28"/>
        </w:rPr>
        <w:lastRenderedPageBreak/>
        <w:t>Приложение</w:t>
      </w:r>
      <w:r w:rsidR="001C4645">
        <w:rPr>
          <w:color w:val="000000"/>
          <w:sz w:val="28"/>
          <w:szCs w:val="28"/>
        </w:rPr>
        <w:t xml:space="preserve"> </w:t>
      </w:r>
      <w:r w:rsidR="00AE5AFA">
        <w:rPr>
          <w:color w:val="000000"/>
          <w:sz w:val="28"/>
          <w:szCs w:val="28"/>
        </w:rPr>
        <w:t>4</w:t>
      </w:r>
    </w:p>
    <w:p w:rsidR="00AE5AFA" w:rsidRDefault="00AE5AFA" w:rsidP="001C4645">
      <w:pPr>
        <w:spacing w:line="240" w:lineRule="exact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депутатов</w:t>
      </w:r>
    </w:p>
    <w:p w:rsidR="001C4645" w:rsidRDefault="00AE5AFA" w:rsidP="001C4645">
      <w:pPr>
        <w:spacing w:line="240" w:lineRule="exact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Александровского муниципального округа Ставропольского края </w:t>
      </w:r>
    </w:p>
    <w:p w:rsidR="00AE5AFA" w:rsidRDefault="00AE5AFA" w:rsidP="001C4645">
      <w:pPr>
        <w:spacing w:line="240" w:lineRule="exact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бюджете Александровского муниципального округа Ставропольского края на 2023 год и</w:t>
      </w:r>
      <w:r w:rsidR="001C46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плановый период 2024 и 2025 годов»</w:t>
      </w:r>
    </w:p>
    <w:p w:rsidR="001542C8" w:rsidRDefault="001542C8" w:rsidP="001C4645">
      <w:pPr>
        <w:spacing w:line="240" w:lineRule="exact"/>
        <w:rPr>
          <w:sz w:val="28"/>
          <w:szCs w:val="28"/>
        </w:rPr>
      </w:pPr>
    </w:p>
    <w:p w:rsidR="001C4645" w:rsidRDefault="001C4645" w:rsidP="001C4645">
      <w:pPr>
        <w:spacing w:line="240" w:lineRule="exact"/>
        <w:rPr>
          <w:sz w:val="28"/>
          <w:szCs w:val="28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567"/>
        <w:gridCol w:w="1276"/>
        <w:gridCol w:w="1418"/>
        <w:gridCol w:w="1559"/>
      </w:tblGrid>
      <w:tr w:rsidR="001542C8" w:rsidRPr="001542C8" w:rsidTr="003E7905">
        <w:trPr>
          <w:trHeight w:val="37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2C8" w:rsidRPr="00AE5AFA" w:rsidRDefault="001542C8">
            <w:pPr>
              <w:jc w:val="center"/>
              <w:rPr>
                <w:color w:val="000000"/>
                <w:sz w:val="28"/>
                <w:szCs w:val="28"/>
              </w:rPr>
            </w:pPr>
            <w:r w:rsidRPr="00AE5AFA"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1542C8" w:rsidRPr="001542C8" w:rsidTr="003E7905">
        <w:trPr>
          <w:trHeight w:val="96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2C8" w:rsidRPr="00AE5AFA" w:rsidRDefault="001542C8">
            <w:pPr>
              <w:jc w:val="center"/>
              <w:rPr>
                <w:color w:val="000000"/>
                <w:sz w:val="28"/>
                <w:szCs w:val="28"/>
              </w:rPr>
            </w:pPr>
            <w:r w:rsidRPr="00AE5AFA">
              <w:rPr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2023 год и плановый период 2024 и 2025 годов</w:t>
            </w:r>
          </w:p>
        </w:tc>
      </w:tr>
      <w:tr w:rsidR="001542C8" w:rsidRPr="001542C8" w:rsidTr="003E7905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2C8" w:rsidRPr="001542C8" w:rsidRDefault="00C9165B" w:rsidP="001542C8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A11:F12"/>
            <w:r w:rsidRPr="001542C8">
              <w:rPr>
                <w:color w:val="000000"/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42C8" w:rsidRPr="001542C8" w:rsidRDefault="00154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42C8" w:rsidRPr="001542C8" w:rsidRDefault="00154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42C8" w:rsidRPr="001542C8" w:rsidRDefault="00154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542C8" w:rsidRPr="001542C8" w:rsidTr="003E7905">
        <w:trPr>
          <w:trHeight w:val="5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A13:F651"/>
            <w:r w:rsidRPr="001542C8">
              <w:rPr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36 139,87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35 512,05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35 529,93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"Организация централизованного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20 988,84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20 988,84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20 868,84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20 868,84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20 868,84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18 731,29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18 732,86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18 732,86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2 135,98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01 2 01 20620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01 2 01 20620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15 151,03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14 523,21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14 541,09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1 715,76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1 635,86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336,56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1 260,04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1 277,92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21,38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13 337,51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12 807,47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12 807,47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13 337,51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12 807,47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12 807,47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97,76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676 507,33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774 125,17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771 105,57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211 436,47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210 771,45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212 032,13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211 337,47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210 672,45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211 933,13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135 547,04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135 592,94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136 645,65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77 343,59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77 343,59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77 343,59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53 537,24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53 583,14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54 635,85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4 666,21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4 666,21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4 666,21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189,10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189,10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1 065,25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497,74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479,77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1 065,25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497,74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479,77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6 081,56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5 649,18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5 649,18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83,49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5 991,69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5 565,69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5 565,69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7 432,27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7 721,24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7 947,18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5 362,26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5 576,75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5 799,83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81,69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1 994,47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2 065,94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2 065,66</w:t>
            </w:r>
          </w:p>
        </w:tc>
      </w:tr>
      <w:tr w:rsidR="001542C8" w:rsidRPr="001542C8" w:rsidTr="003E7905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61 022,25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61 022,25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61 022,25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60 667,36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60 667,36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60 667,36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354,89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412 938,81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511 254,05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506 643,03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392 906,02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389 265,94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383 572,24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115 697,97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116 104,11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109 811,17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26 508,44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26 508,44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26 508,44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26 476,38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27 071,78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20 000,18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190,05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197,65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205,55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60 735,25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60 538,40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61 309,15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1 787,85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1 787,84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1 787,85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100,60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52,90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47,70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677,59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375,01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550,36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302,58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83,54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82,30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15 531,14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16 149,36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16 632,72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4 318,73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4 491,48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4 584,23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83,92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87,28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1 062,17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1 148,84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10 069,55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10 469,31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10 812,37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347,86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198 352,87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194 723,62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194 723,62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82 547,69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80 932,32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80 932,32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3 828,70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1 814,82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1 814,82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111 976,48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111 976,48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111 976,48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26 161,05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26 161,05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26 161,05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10 492,00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15 669,05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15 669,05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15 669,05</w:t>
            </w:r>
          </w:p>
        </w:tc>
      </w:tr>
      <w:tr w:rsidR="001542C8" w:rsidRPr="001542C8" w:rsidTr="003E7905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19 369,85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19 369,85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19 369,85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8 276,81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8 276,81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8 276,81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11 093,04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11 093,04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11 093,04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16 012,10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16 012,10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16 012,10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5 342,42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5 342,42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5 342,42</w:t>
            </w:r>
          </w:p>
        </w:tc>
      </w:tr>
      <w:tr w:rsidR="001542C8" w:rsidRPr="001542C8" w:rsidTr="003E7905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930,09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930,09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930,09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01 S6500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9 739,59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9 739,59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9 739,59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3 301,19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3 301,19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162,70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162,70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3 138,49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3 138,49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3 138,49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13,25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1 158,77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1 158,77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1 158,77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1 966,47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1 966,47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13 638,25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116 676,25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5 678,25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5 678,25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Расходы на капитальный ремонт, ремонт и благоустройство территории муниципальных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образовательных учреждений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02 2 03 25770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115 593,57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115 593,57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115 593,57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1 082,68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03 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1 082,68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270,50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270,50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138,50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2 822,85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2 822,85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02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1 411,43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1 411,43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2 EВ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1 411,42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1 411,42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1 411,42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20 313,89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20 400,86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20 461,69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13 198,13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13 253,85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13 314,68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12 129,25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12 158,08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12 129,25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12 158,08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12,60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12,60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1 090,00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1 090,00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Основное мероприятие "Обеспечение доступности муниципальных услуг (функций) предоставляемых учреждениями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дополнительного образования в электронном виде"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02 3 04 00000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Расходы на предоставление муниципальных услуг в электронном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02 3 04 20930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7 071,53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7 102,78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7 102,78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892,33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892,33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6 179,20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6 210,45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6 210,45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6 148,74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6 210,45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6 210,45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02 3 05 20810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"Государственная поддержка семьи и детства"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7 465,84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7 734,09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7 465,84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7 734,09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02 4 01 78110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3 696,68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3 643,84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3 789,53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02 4 01 78110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3 696,68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3 643,84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3 789,53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02 4 01 78130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3 659,56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02 4 01 78130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3 659,56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02 4 01 78140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02 4 01 78140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02 5 02 20370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02 5 02 20370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24 190,88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24 157,47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24 159,13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23 774,68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23 741,27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23 742,93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165,28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110,80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53,98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4 010,50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4 010,50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17 602,67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17 572,26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17 573,92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15 591,17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15 591,16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15 591,17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2 000,75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1 970,35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1 972,00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10,75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обучение персонала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457,97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401,26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56,71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1 487,36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1 487,36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1 263,25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1 263,25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224,11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"Организация мероприятий в области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Организация и проведение фестиваля "Созвездие педагогических талантов"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02 6 04 20880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02 6 04 20880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Чествование медалистов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02 6 05 20920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02 6 05 20920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02 6 06 20930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02 6 06 20930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5 106,99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5 122,84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5 147,64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Организация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03 1 01 76540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03 1 01 76540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1542C8" w:rsidRPr="001542C8" w:rsidTr="003E7905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 xml:space="preserve">сельского хозяйства"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4 897,53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4 913,38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4 938,18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4 897,53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4 938,18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853,29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27,70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784,94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825,59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1 521,03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1 521,03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25,12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25,12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2 442,74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2 442,74</w:t>
            </w:r>
          </w:p>
        </w:tc>
      </w:tr>
      <w:tr w:rsidR="001542C8" w:rsidRPr="001542C8" w:rsidTr="003E790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2 301,24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2 301,24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2 301,24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03 2 01 76530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141,50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409 750,16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289 970,42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271 636,06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386 479,61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266 851,79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248 517,43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151 817,47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146 298,96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144 835,87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2 475,17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2 574,44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2 677,14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210,07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2 435,64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2 467,07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2 467,07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39 037,76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39 032,95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39 032,95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572,10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38 460,85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38 460,85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38 460,85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929,65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929,65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140,16</w:t>
            </w:r>
          </w:p>
        </w:tc>
      </w:tr>
      <w:tr w:rsidR="001542C8" w:rsidRPr="001542C8" w:rsidTr="003E7905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3,31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136,85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14 639,52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13 182,26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12 419,54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99,54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14 470,54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12 320,00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28 264,86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23 253,59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343,65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27 847,45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24 627,65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22 909,94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32 564,40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27 939,00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480,67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435,14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412,72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32 083,73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28 964,86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27 526,28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523,00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7,69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632,63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558,26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515,31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44,70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44,46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123,90</w:t>
            </w:r>
          </w:p>
        </w:tc>
      </w:tr>
      <w:tr w:rsidR="001542C8" w:rsidRPr="001542C8" w:rsidTr="003E7905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122,25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18 758,17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21 129,34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23 243,57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405,89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18 479,66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20 812,32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22 837,68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158,34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2,34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350,33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350,33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13 934,93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13 601,94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13 934,93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65,07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176 601,45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84 094,22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90 567,69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114,09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1,77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112,32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Выплата пособия на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33 253,22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32 808,21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34 115,06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33 253,07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32 808,06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34 114,91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40 556,52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42 775,48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47 601,68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532,27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592,32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40 051,88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42 243,21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47 009,36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8 521,99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8 400,82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8 736,86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86,51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8 437,61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8 317,65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8 650,35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94 129,38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94 129,38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P1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13 113,87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13 113,87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1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58 060,69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36 458,61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13 113,87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доступности для инвалидов и других маломобильных групп населения округа к объектам социальной, инженерной и транспортной инфраструктур"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Мероприятия по обеспечению доступности маломобильных групп населения к объектам социальной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04 2 01 20220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"Приспособление жилых помещений инвалидов и общего имущества в многоквартирном доме с учетом потребностей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Мероприятия по приспособлению жилых помещений инвалидов и общего имущества в многоквартирном доме с учетом потребностей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04 2 02 20280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04 2 02 20280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23 118,74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23 118,74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457,97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391,43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66,54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22 560,77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22 560,66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22 560,66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20 779,93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20 775,73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20 775,73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1 784,25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1 784,25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43 942,24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40 491,12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40 685,46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41 758,10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38 306,98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38 501,32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Проведение мероприятий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167,79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"Физическое воспитание и физическое развитие граждан посредством проведения организованных и(или) самостоятельных занятий и подготовка спортивного резерва по видам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17 744,48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05 1 02 11010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15 797,57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15 925,72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15 957,75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02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1 946,91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02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1 946,91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"Подготовка спортивного резерва, организация проведения занятий по обучению населения плаванию"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23 004,01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21 849,69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22 063,47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22 225,78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03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1 154,32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03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1 154,32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и оснащение оборудованием учреждений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(Реконструкция стадиона "Юность" со строительством физкультурно-оздоровительного комплекса в с. Александровском третья очередь)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05 1 04 40011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05 1 04 40011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188,91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44,32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144,59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1 980,23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1 980,23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1 980,23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05 2 01 10190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1 276,35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1 276,35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"Муниципальная поддержка казачьих обществ"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"Охрана общественного порядка"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06 1 01 20940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06 1 01 20940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06 2 03 20240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06 2 03 20240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06 2 04 20250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06 2 04 20250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437,26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437,26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470,94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приобретение и установку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06 3 02 20950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Ремонт и техническое обслуживание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06 3 02 20960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06 3 02 20960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332,00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проведение конкурса "Лучшая народная дружина"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06 3 04 20970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06 3 04 20970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289,09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208,09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82,01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126,08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"Организация профильных лагерей труда и отдыха детей и подростков"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Организация в период летних каникул работы профильных лагерей труда и отдыха для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81,00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30,85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06 4 02 20230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50,15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06 4 06 20270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06 4 06 20270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119 765,33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95 196,44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95 532,38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63 387,43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52 288,17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52 538,06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62 325,91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52 288,17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52 538,06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60 808,30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50 729,96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50 937,63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60 808,30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50 729,96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50 937,63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502,51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502,51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07 1 01 80010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1 015,10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1 097,92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1 015,10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1 097,92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Основное мероприятие "Укрепление материально-технической базы учреждений культурно-досугового типа"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A2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A2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A2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22 185,92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22 042,65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22 087,63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21 995,92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22 042,65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22 087,63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20 876,26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20 889,33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20 902,42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20 013,47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20 013,47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20 013,47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866,22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879,31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929,86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929,86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255,35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255,35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библиотек Александровского муниципального округа Ставропольского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создание модельных муниципальных библиотек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07 2 02 26480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07 2 02 26480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29 863,63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19 798,62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19 245,70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19 286,77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18 848,71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18 302,32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18 319,52</w:t>
            </w:r>
          </w:p>
        </w:tc>
      </w:tr>
      <w:tr w:rsidR="001542C8" w:rsidRPr="001542C8" w:rsidTr="003E7905">
        <w:trPr>
          <w:trHeight w:val="1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18 848,71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18 302,32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18 319,52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Мероприятия по обеспечению уровня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07 3 01 20980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913,91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907,38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931,25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907,38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931,25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A1 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3 A1 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10 065,01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27,70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20,60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1 565,82</w:t>
            </w:r>
          </w:p>
        </w:tc>
      </w:tr>
      <w:tr w:rsidR="001542C8" w:rsidRPr="001542C8" w:rsidTr="003E790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1 565,82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1 565,82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2 708,43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сохранения объектов культурного наследия в Александровском муниципальном округе Ставропольского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2 708,43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проведение ремонтно-реставрационных работ памятника истории и культуры регионального значения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07 5 01 22990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07 5 01 22990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5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2 616,84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07 5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2 616,84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12 458,01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12 475,07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10 637,83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10 637,83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10 637,83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1 615,31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1 632,37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204,87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302 840,08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79 598,31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23 795,47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302 840,08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79 598,31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23 795,47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12 710,13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16 166,10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20 100,00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12 710,13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16 166,10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20 100,00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12 710,13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16 166,10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20 100,00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"Обустройство пешеходных переходов"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1 370,47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1 370,47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1 370,47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191 328,02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62 632,21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2 125,00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2 125,00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09 1 03 26460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2 125,00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4 177,64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1 284,48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09 1 03 27840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4 177,64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1 284,48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 (Строительство дороги к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Буйволиной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молочной ферме в Александровском муниципальном округе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09 1 03 40012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09 1 03 40012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185 196,38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60 022,73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03 S6720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185 196,38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60 022,73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542C8" w:rsidRPr="001542C8" w:rsidTr="003E7905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09 1 04 27860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R1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R1 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09 1 R1 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96 505,93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6 830,59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6 037,02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6 037,02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1 470,73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677,16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522,75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352,75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134,70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134,70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10 1 01 10420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10 1 01 10420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85,05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10 1 01 10430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85,05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314,41</w:t>
            </w:r>
          </w:p>
        </w:tc>
      </w:tr>
      <w:tr w:rsidR="001542C8" w:rsidRPr="001542C8" w:rsidTr="003E7905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10 1 02 20420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179,41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10 1 02 20420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179,41</w:t>
            </w:r>
          </w:p>
        </w:tc>
      </w:tr>
      <w:tr w:rsidR="001542C8" w:rsidRPr="001542C8" w:rsidTr="003E7905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10 1 02 20430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10 1 02 20430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10 1 04 20450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10 1 04 20450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"Выполнение комплексных кадастровых работ на территории Александровского муниципального округа Ставропольского края"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05 S6400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 05 S6400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5 359,86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5 359,86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5 359,86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411,63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142,47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269,16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4 910,42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4 910,42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4 910,42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аппаратно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- программного комплекса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1542C8" w:rsidRPr="001542C8" w:rsidTr="003E7905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аппаратно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- программного комплекса "Безопасный город"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3 576,94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3 576,94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3 576,94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447,67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454,45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145 002,25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126 327,42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126 804,61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32 961,45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15 494,39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15 488,28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12 1 01 77150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12 1 01 77150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146,81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16 187,96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265,22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140,04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Реализация инициативного проекта (благоустройство межквартальных проходов на Новом кладбище, расположенного по улице Объездная 1 в селе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Александровское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12 1 02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421,68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421,68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(ремонт центрального проезда Нового кладбища, расположенного по улице Объездная, 1 в селе Александровское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Реализация инициативного проекта (благоустройство пешеходной зоны на центральной площади села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Грушевское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Реализация инициативного проекта (устройство детской игровой площадки на территории Дворца культуры в селе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Реализация инициативного проекта (обустройство тротуара по ул. Комсомольская в селе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Круглолесское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(спортивно-оздоровительный тренажерный комплекс "Открытое небо" по улице Средняя 3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473,05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(устройство ограждения кладбища на территории села Северное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(обустройство зоны семейного отдыха около фонтана по улице Клубная хутора Средний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(внешний ремонт здания Дома культуры (2-я очередь) села Саблинское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2ИП19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(благоустройство межквартальных проходов на Новом кладбище, расположенного по улице Объездная 1 в селе Александровское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1 563,88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1 563,88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(ремонт центрального проезда Нового кладбища, расположенного по улице Объездная, 1 в селе Александровское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1 602,68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1 602,68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 xml:space="preserve">Реализация инициативного проекта (благоустройство пешеходной зоны на центральной площади села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Грушевское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1 293,96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Реализация инициативного проекта (устройство детской игровой площадки на территории Дворца культуры в селе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Реализация инициативного проекта (обустройство тротуара по ул. Комсомольская в селе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Круглолесское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(спортивно-оздоровительный тренажерный комплекс "Открытое небо" по улице Средняя 3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1 600,57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(устройство ограждения кладбища на территории села Северное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(обустройство зоны семейного отдыха около фонтана по улице Клубная хутора Средний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1 588,72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1 588,72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инициативного проекта (внешний ремонт здания Дома культуры (2-я очередь) села Саблинское 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2 055,18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02 SИП19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2 055,18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16 626,68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15 347,58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15 341,47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Содержание и уборка территорий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13 797,84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13 949,23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13 938,12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13 797,84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13 949,23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13 938,12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1 396,76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1 398,35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1 403,35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1 396,76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1 398,35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1 403,35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Прочие мероприятия по благоустройству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1 394,08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10 307,01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10 905,39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11 227,73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718,12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699,42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378,19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660,66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425,94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393,83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425,94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393,83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425,94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9 534,99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9 777,60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10 102,37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9 534,99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9 777,60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10 102,37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9 534,99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9 777,60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10 102,37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1542C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542C8">
              <w:rPr>
                <w:color w:val="000000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101 733,79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99 927,64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100 088,60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101 733,79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99 927,64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100 088,60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10 142,72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9 263,21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9 382,54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2 022,07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2 022,07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7 769,42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6 946,91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7 066,24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329,97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294,23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294,23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67 602,54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67 623,80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67 623,80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67 602,54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67 623,80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67 623,80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370,59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370,59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19 200,77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18 200,77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18 200,77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14 037,43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14 037,43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14 037,43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5 101,28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4 101,28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4 101,28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62,06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1 286,56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1 075,79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1 075,79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1 075,79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210,77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1 172,11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1 172,11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1 144,68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1 144,68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27,43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1 106,31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1 106,31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1 106,31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1 056,28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50,03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912,84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3E7905" w:rsidRDefault="001542C8" w:rsidP="003E7905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671,85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240,99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12 4 01 76930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25 213,29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25 213,29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 xml:space="preserve">Реализация мероприятий по формированию современной </w:t>
            </w:r>
            <w:r w:rsidRPr="001542C8">
              <w:rPr>
                <w:color w:val="000000"/>
                <w:sz w:val="20"/>
                <w:szCs w:val="20"/>
              </w:rPr>
              <w:lastRenderedPageBreak/>
              <w:t>городской среды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13 1 01 25550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13 1 01 25550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24 713,29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24 713,29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24 713,29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17 632,48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12 623,40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8 821,86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303,00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273,94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224,94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2 562,41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2 562,41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2 562,41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50 4 00 10190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2 876,54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2 878,09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492,84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493,60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494,39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74,79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419,60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2 365,70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2 365,70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50 6 00 10190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50 6 00 10190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11 815,85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6 855,01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3 052,68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Расходы, связанные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597,74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1 462,26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92,70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92,70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542,60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542,60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46,82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46,82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186,21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186,21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477,41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153,50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153,50</w:t>
            </w:r>
          </w:p>
        </w:tc>
      </w:tr>
      <w:tr w:rsidR="001542C8" w:rsidRPr="001542C8" w:rsidTr="003E790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2 254,62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1 318,12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1 370,85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2 254,62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1 318,12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1 370,85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4 765,17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3 565,06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153,78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4 010,01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3 565,06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283,32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выплаты компенсаций, связанных с увольнением работников, в связи с сокращением штатов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50 7 00 10170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51 1 00 20410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51 1 00 20410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Непрограммные расходы на обеспечение иных общегосударственных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Разработка схемы теплоснабжения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56 1 00 20480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56 1 00 20480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25 759,82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22 435,42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22 435,42</w:t>
            </w:r>
          </w:p>
        </w:tc>
      </w:tr>
      <w:tr w:rsidR="001542C8" w:rsidRPr="001542C8" w:rsidTr="003E790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24 951,98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21 627,58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21 627,58</w:t>
            </w:r>
          </w:p>
        </w:tc>
      </w:tr>
      <w:tr w:rsidR="001542C8" w:rsidRPr="001542C8" w:rsidTr="003E790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799,22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799,22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8,62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99 9 99 99999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17 281,70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35 179,00</w:t>
            </w:r>
          </w:p>
        </w:tc>
      </w:tr>
      <w:tr w:rsidR="001542C8" w:rsidRPr="001542C8" w:rsidTr="003E790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both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center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1 834 452,93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1 522 983,61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C8" w:rsidRPr="001542C8" w:rsidRDefault="001542C8">
            <w:pPr>
              <w:jc w:val="right"/>
              <w:rPr>
                <w:color w:val="000000"/>
                <w:sz w:val="20"/>
                <w:szCs w:val="20"/>
              </w:rPr>
            </w:pPr>
            <w:r w:rsidRPr="001542C8">
              <w:rPr>
                <w:color w:val="000000"/>
                <w:sz w:val="20"/>
                <w:szCs w:val="20"/>
              </w:rPr>
              <w:t>1 460 993,23</w:t>
            </w:r>
          </w:p>
        </w:tc>
      </w:tr>
    </w:tbl>
    <w:p w:rsidR="00CF411F" w:rsidRDefault="00CF411F" w:rsidP="00121D29">
      <w:pPr>
        <w:rPr>
          <w:sz w:val="28"/>
          <w:szCs w:val="28"/>
        </w:rPr>
      </w:pPr>
    </w:p>
    <w:p w:rsidR="00190491" w:rsidRDefault="00CF411F" w:rsidP="00842365">
      <w:pPr>
        <w:spacing w:after="120" w:line="240" w:lineRule="exact"/>
        <w:ind w:left="5103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190491">
        <w:rPr>
          <w:color w:val="000000"/>
          <w:sz w:val="28"/>
          <w:szCs w:val="28"/>
        </w:rPr>
        <w:lastRenderedPageBreak/>
        <w:t>Приложение 5</w:t>
      </w:r>
    </w:p>
    <w:p w:rsidR="00190491" w:rsidRDefault="00190491" w:rsidP="00842365">
      <w:pPr>
        <w:spacing w:line="240" w:lineRule="exact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депутатов</w:t>
      </w:r>
    </w:p>
    <w:p w:rsidR="00190491" w:rsidRDefault="00190491" w:rsidP="00842365">
      <w:pPr>
        <w:spacing w:line="240" w:lineRule="exact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Александровского муниципального округа Ставропольского края «О бюджете Александровского муниципального округа Ставропольского края на 2023 год и</w:t>
      </w:r>
      <w:r w:rsidR="00842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плановый период 2024 и 2025 годов»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992"/>
        <w:gridCol w:w="1276"/>
        <w:gridCol w:w="1559"/>
        <w:gridCol w:w="1418"/>
      </w:tblGrid>
      <w:tr w:rsidR="00CF411F" w:rsidRPr="00CF411F" w:rsidTr="003E7905">
        <w:trPr>
          <w:trHeight w:val="37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91" w:rsidRDefault="0019049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42365" w:rsidRDefault="0084236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F411F" w:rsidRPr="00CF411F" w:rsidRDefault="00CF411F">
            <w:pPr>
              <w:jc w:val="center"/>
              <w:rPr>
                <w:color w:val="000000"/>
                <w:sz w:val="28"/>
                <w:szCs w:val="28"/>
              </w:rPr>
            </w:pPr>
            <w:r w:rsidRPr="00CF411F"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CF411F" w:rsidRPr="00CF411F" w:rsidTr="003E7905">
        <w:trPr>
          <w:trHeight w:val="82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11F" w:rsidRPr="00CF411F" w:rsidRDefault="00CF411F" w:rsidP="00CF411F">
            <w:pPr>
              <w:jc w:val="center"/>
              <w:rPr>
                <w:color w:val="000000"/>
                <w:sz w:val="28"/>
                <w:szCs w:val="28"/>
              </w:rPr>
            </w:pPr>
            <w:r w:rsidRPr="00CF411F">
              <w:rPr>
                <w:color w:val="000000"/>
                <w:sz w:val="28"/>
                <w:szCs w:val="28"/>
              </w:rPr>
              <w:t>бюджетных ассигнований по разделам (</w:t>
            </w:r>
            <w:proofErr w:type="spellStart"/>
            <w:r w:rsidRPr="00CF411F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CF411F">
              <w:rPr>
                <w:color w:val="000000"/>
                <w:sz w:val="28"/>
                <w:szCs w:val="28"/>
              </w:rPr>
              <w:t>) и подразделам (ПР) классификации расходов бюджетов на 2023 год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F411F">
              <w:rPr>
                <w:color w:val="000000"/>
                <w:sz w:val="28"/>
                <w:szCs w:val="28"/>
              </w:rPr>
              <w:t>плановый период 2024 и 2025 годов</w:t>
            </w:r>
          </w:p>
        </w:tc>
      </w:tr>
      <w:tr w:rsidR="00CF411F" w:rsidRPr="00CF411F" w:rsidTr="003E7905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CF411F">
              <w:rPr>
                <w:color w:val="000000"/>
                <w:sz w:val="20"/>
                <w:szCs w:val="20"/>
              </w:rPr>
              <w:t>тыс.руб</w:t>
            </w:r>
            <w:r>
              <w:rPr>
                <w:color w:val="000000"/>
                <w:sz w:val="20"/>
                <w:szCs w:val="20"/>
              </w:rPr>
              <w:t>лей</w:t>
            </w:r>
            <w:proofErr w:type="spellEnd"/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RANGE!A11"/>
            <w:r w:rsidRPr="00CF411F">
              <w:rPr>
                <w:color w:val="000000"/>
                <w:sz w:val="20"/>
                <w:szCs w:val="20"/>
              </w:rPr>
              <w:t>Наименование</w:t>
            </w:r>
            <w:bookmarkEnd w:id="5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RANGE!A12:F51"/>
            <w:r w:rsidRPr="00CF411F">
              <w:rPr>
                <w:color w:val="000000"/>
                <w:sz w:val="20"/>
                <w:szCs w:val="20"/>
              </w:rPr>
              <w:t>1</w:t>
            </w:r>
            <w:bookmarkEnd w:id="6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6</w:t>
            </w:r>
          </w:p>
        </w:tc>
      </w:tr>
      <w:tr w:rsidR="00CF411F" w:rsidRPr="00CF411F" w:rsidTr="003E7905">
        <w:trPr>
          <w:trHeight w:val="5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199 569,99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188 176,17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184 528,19</w:t>
            </w:r>
          </w:p>
        </w:tc>
      </w:tr>
      <w:tr w:rsidR="00CF411F" w:rsidRPr="00CF411F" w:rsidTr="003E7905">
        <w:trPr>
          <w:trHeight w:val="9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1 713,32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1 713,32</w:t>
            </w:r>
          </w:p>
        </w:tc>
      </w:tr>
      <w:tr w:rsidR="00CF411F" w:rsidRPr="00CF411F" w:rsidTr="003E790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2 940,09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2 891,09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2 891,09</w:t>
            </w:r>
          </w:p>
        </w:tc>
      </w:tr>
      <w:tr w:rsidR="00CF411F" w:rsidRPr="00CF411F" w:rsidTr="003E7905">
        <w:trPr>
          <w:trHeight w:val="15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78 491,98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77 629,23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77 748,56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CF411F" w:rsidRPr="00CF411F" w:rsidTr="003E7905">
        <w:trPr>
          <w:trHeight w:val="1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18 359,64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17 400,51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17 419,18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411F" w:rsidRPr="00CF411F" w:rsidTr="003E7905">
        <w:trPr>
          <w:trHeight w:val="5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96 298,48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88 035,23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84 249,96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1 192,43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1 244,22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1 286,56</w:t>
            </w:r>
          </w:p>
        </w:tc>
      </w:tr>
      <w:tr w:rsidR="00CF411F" w:rsidRPr="00CF411F" w:rsidTr="003E7905">
        <w:trPr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1 192,43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1 244,22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1 286,56</w:t>
            </w:r>
          </w:p>
        </w:tc>
      </w:tr>
      <w:tr w:rsidR="00CF411F" w:rsidRPr="00CF411F" w:rsidTr="003E790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CF411F" w:rsidRPr="00CF411F" w:rsidTr="003E7905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4 024,61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4 027,94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4 031,39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309 495,87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85 596,37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29 818,33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5 157,80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5 173,65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5 198,45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302 840,08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79 598,31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23 795,47</w:t>
            </w:r>
          </w:p>
        </w:tc>
      </w:tr>
      <w:tr w:rsidR="00CF411F" w:rsidRPr="00CF411F" w:rsidTr="003E790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1 497,99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824,41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824,41</w:t>
            </w:r>
          </w:p>
        </w:tc>
      </w:tr>
      <w:tr w:rsidR="00CF411F" w:rsidRPr="00CF411F" w:rsidTr="003E7905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63 004,76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25 904,12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26 240,54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619,19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38,76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62 385,57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25 866,85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26 201,78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693 698,33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780 461,40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777 214,62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205 800,75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205 122,27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206 382,95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410 215,17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508 237,41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503 626,39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50 189,61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39 642,33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39 744,23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75,50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27 417,30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27 383,89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27 385,55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95 943,82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75 950,74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76 245,61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94 323,90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74 330,82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74 625,69</w:t>
            </w:r>
          </w:p>
        </w:tc>
      </w:tr>
      <w:tr w:rsidR="00CF411F" w:rsidRPr="00CF411F" w:rsidTr="003E7905">
        <w:trPr>
          <w:trHeight w:val="5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1 619,92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423 580,88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303 849,83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285 763,53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151 664,75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146 408,67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144 949,97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248 267,73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134 322,53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117 694,93</w:t>
            </w:r>
          </w:p>
        </w:tc>
      </w:tr>
      <w:tr w:rsidR="00CF411F" w:rsidRPr="00CF411F" w:rsidTr="003E7905">
        <w:trPr>
          <w:trHeight w:val="5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23 648,40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23 118,63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23 118,63</w:t>
            </w:r>
          </w:p>
        </w:tc>
      </w:tr>
      <w:tr w:rsidR="00CF411F" w:rsidRPr="00CF411F" w:rsidTr="003E7905">
        <w:trPr>
          <w:trHeight w:val="5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43 942,24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40 491,12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40 685,46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38 339,08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37 989,19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38 183,53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317,79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411F" w:rsidRPr="00CF411F" w:rsidTr="003E7905">
        <w:trPr>
          <w:trHeight w:val="6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2 184,14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2 184,14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17 281,70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35 179,00</w:t>
            </w:r>
          </w:p>
        </w:tc>
      </w:tr>
      <w:tr w:rsidR="00CF411F" w:rsidRPr="00CF411F" w:rsidTr="003E790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both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center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1 834 452,93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1 522 983,61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11F" w:rsidRPr="00CF411F" w:rsidRDefault="00CF411F">
            <w:pPr>
              <w:jc w:val="right"/>
              <w:rPr>
                <w:color w:val="000000"/>
                <w:sz w:val="20"/>
                <w:szCs w:val="20"/>
              </w:rPr>
            </w:pPr>
            <w:r w:rsidRPr="00CF411F">
              <w:rPr>
                <w:color w:val="000000"/>
                <w:sz w:val="20"/>
                <w:szCs w:val="20"/>
              </w:rPr>
              <w:t>1 460 993,23</w:t>
            </w:r>
          </w:p>
        </w:tc>
      </w:tr>
    </w:tbl>
    <w:p w:rsidR="00CF411F" w:rsidRPr="00494E42" w:rsidRDefault="00CF411F" w:rsidP="00102B30">
      <w:pPr>
        <w:rPr>
          <w:sz w:val="28"/>
          <w:szCs w:val="28"/>
        </w:rPr>
      </w:pPr>
    </w:p>
    <w:sectPr w:rsidR="00CF411F" w:rsidRPr="00494E42" w:rsidSect="00FC6A45">
      <w:headerReference w:type="even" r:id="rId8"/>
      <w:headerReference w:type="default" r:id="rId9"/>
      <w:foot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84" w:rsidRDefault="00260584">
      <w:r>
        <w:separator/>
      </w:r>
    </w:p>
  </w:endnote>
  <w:endnote w:type="continuationSeparator" w:id="0">
    <w:p w:rsidR="00260584" w:rsidRDefault="0026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93" w:rsidRDefault="001D0C9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0C93" w:rsidRDefault="001D0C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84" w:rsidRDefault="00260584">
      <w:r>
        <w:separator/>
      </w:r>
    </w:p>
  </w:footnote>
  <w:footnote w:type="continuationSeparator" w:id="0">
    <w:p w:rsidR="00260584" w:rsidRDefault="0026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93" w:rsidRDefault="001D0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0C93" w:rsidRDefault="001D0C9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93" w:rsidRDefault="001D0C9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19"/>
    <w:rsid w:val="00000029"/>
    <w:rsid w:val="00000731"/>
    <w:rsid w:val="00000904"/>
    <w:rsid w:val="00000B6A"/>
    <w:rsid w:val="00001D04"/>
    <w:rsid w:val="00002C1E"/>
    <w:rsid w:val="00003D93"/>
    <w:rsid w:val="0000438C"/>
    <w:rsid w:val="00004563"/>
    <w:rsid w:val="000057F3"/>
    <w:rsid w:val="000073E1"/>
    <w:rsid w:val="00007A6A"/>
    <w:rsid w:val="000105AF"/>
    <w:rsid w:val="00011B56"/>
    <w:rsid w:val="000127B9"/>
    <w:rsid w:val="00013EE6"/>
    <w:rsid w:val="000151C6"/>
    <w:rsid w:val="00016CA2"/>
    <w:rsid w:val="00017C59"/>
    <w:rsid w:val="00024D52"/>
    <w:rsid w:val="000265D6"/>
    <w:rsid w:val="00030A6D"/>
    <w:rsid w:val="0003123D"/>
    <w:rsid w:val="00031563"/>
    <w:rsid w:val="0003214A"/>
    <w:rsid w:val="000341A7"/>
    <w:rsid w:val="000361DD"/>
    <w:rsid w:val="00041090"/>
    <w:rsid w:val="000415A1"/>
    <w:rsid w:val="000445B7"/>
    <w:rsid w:val="00044736"/>
    <w:rsid w:val="000449B5"/>
    <w:rsid w:val="00044DC2"/>
    <w:rsid w:val="00045198"/>
    <w:rsid w:val="00046C7E"/>
    <w:rsid w:val="0004787C"/>
    <w:rsid w:val="00052ABD"/>
    <w:rsid w:val="00054519"/>
    <w:rsid w:val="00055353"/>
    <w:rsid w:val="000557F9"/>
    <w:rsid w:val="000564C8"/>
    <w:rsid w:val="00060A88"/>
    <w:rsid w:val="00060DA7"/>
    <w:rsid w:val="000611D6"/>
    <w:rsid w:val="000613F8"/>
    <w:rsid w:val="00062BA2"/>
    <w:rsid w:val="00064160"/>
    <w:rsid w:val="0006531C"/>
    <w:rsid w:val="000669B4"/>
    <w:rsid w:val="00066A91"/>
    <w:rsid w:val="00071C19"/>
    <w:rsid w:val="00072BBD"/>
    <w:rsid w:val="000734AB"/>
    <w:rsid w:val="00073525"/>
    <w:rsid w:val="00073CF0"/>
    <w:rsid w:val="00076D63"/>
    <w:rsid w:val="00081D2C"/>
    <w:rsid w:val="0008403B"/>
    <w:rsid w:val="00084631"/>
    <w:rsid w:val="00087239"/>
    <w:rsid w:val="00091291"/>
    <w:rsid w:val="000917B4"/>
    <w:rsid w:val="00092169"/>
    <w:rsid w:val="00092615"/>
    <w:rsid w:val="00093A45"/>
    <w:rsid w:val="000A13BA"/>
    <w:rsid w:val="000A2713"/>
    <w:rsid w:val="000A2EB2"/>
    <w:rsid w:val="000A4124"/>
    <w:rsid w:val="000A79FF"/>
    <w:rsid w:val="000B0243"/>
    <w:rsid w:val="000B0DAA"/>
    <w:rsid w:val="000B1931"/>
    <w:rsid w:val="000B4B2F"/>
    <w:rsid w:val="000B5D2D"/>
    <w:rsid w:val="000B7F2D"/>
    <w:rsid w:val="000C0D50"/>
    <w:rsid w:val="000C6E1E"/>
    <w:rsid w:val="000C75B4"/>
    <w:rsid w:val="000C76BA"/>
    <w:rsid w:val="000D0D41"/>
    <w:rsid w:val="000D5B18"/>
    <w:rsid w:val="000D66DB"/>
    <w:rsid w:val="000D767F"/>
    <w:rsid w:val="000E0025"/>
    <w:rsid w:val="000E036A"/>
    <w:rsid w:val="000E601B"/>
    <w:rsid w:val="000F06FB"/>
    <w:rsid w:val="000F5B09"/>
    <w:rsid w:val="000F5BF2"/>
    <w:rsid w:val="000F7040"/>
    <w:rsid w:val="001018B4"/>
    <w:rsid w:val="001021A0"/>
    <w:rsid w:val="001023C4"/>
    <w:rsid w:val="00102B30"/>
    <w:rsid w:val="00104CBE"/>
    <w:rsid w:val="001065BA"/>
    <w:rsid w:val="00110C28"/>
    <w:rsid w:val="001110C4"/>
    <w:rsid w:val="00112E59"/>
    <w:rsid w:val="00112F53"/>
    <w:rsid w:val="0011304B"/>
    <w:rsid w:val="00114E31"/>
    <w:rsid w:val="00116E0C"/>
    <w:rsid w:val="00120071"/>
    <w:rsid w:val="00120FF3"/>
    <w:rsid w:val="00121620"/>
    <w:rsid w:val="00121D29"/>
    <w:rsid w:val="00130182"/>
    <w:rsid w:val="001312A1"/>
    <w:rsid w:val="00132053"/>
    <w:rsid w:val="0013252C"/>
    <w:rsid w:val="001325AE"/>
    <w:rsid w:val="001330DC"/>
    <w:rsid w:val="00135945"/>
    <w:rsid w:val="00145257"/>
    <w:rsid w:val="0014624B"/>
    <w:rsid w:val="001470A6"/>
    <w:rsid w:val="0014719A"/>
    <w:rsid w:val="001542C8"/>
    <w:rsid w:val="0015519C"/>
    <w:rsid w:val="00155F4D"/>
    <w:rsid w:val="00156975"/>
    <w:rsid w:val="00156EEE"/>
    <w:rsid w:val="001609C4"/>
    <w:rsid w:val="001655D1"/>
    <w:rsid w:val="00167BE6"/>
    <w:rsid w:val="00170B01"/>
    <w:rsid w:val="00171136"/>
    <w:rsid w:val="0017163E"/>
    <w:rsid w:val="001753DD"/>
    <w:rsid w:val="001765EB"/>
    <w:rsid w:val="0018031B"/>
    <w:rsid w:val="001809F1"/>
    <w:rsid w:val="00180E80"/>
    <w:rsid w:val="0018251B"/>
    <w:rsid w:val="00182C46"/>
    <w:rsid w:val="001873D0"/>
    <w:rsid w:val="00190491"/>
    <w:rsid w:val="00197FF5"/>
    <w:rsid w:val="001A1B3E"/>
    <w:rsid w:val="001A2F70"/>
    <w:rsid w:val="001A30C7"/>
    <w:rsid w:val="001A3428"/>
    <w:rsid w:val="001A40FF"/>
    <w:rsid w:val="001A5F3C"/>
    <w:rsid w:val="001A7505"/>
    <w:rsid w:val="001B3CF5"/>
    <w:rsid w:val="001B4E83"/>
    <w:rsid w:val="001B645C"/>
    <w:rsid w:val="001B77EA"/>
    <w:rsid w:val="001C13E0"/>
    <w:rsid w:val="001C3A1A"/>
    <w:rsid w:val="001C3A9C"/>
    <w:rsid w:val="001C4587"/>
    <w:rsid w:val="001C4645"/>
    <w:rsid w:val="001C4A43"/>
    <w:rsid w:val="001C7962"/>
    <w:rsid w:val="001D0C93"/>
    <w:rsid w:val="001D472B"/>
    <w:rsid w:val="001D65AE"/>
    <w:rsid w:val="001E0E24"/>
    <w:rsid w:val="001E1A48"/>
    <w:rsid w:val="001E1ADC"/>
    <w:rsid w:val="001E36FE"/>
    <w:rsid w:val="001E422E"/>
    <w:rsid w:val="001E4F5F"/>
    <w:rsid w:val="001E5D97"/>
    <w:rsid w:val="001E7264"/>
    <w:rsid w:val="001E73A2"/>
    <w:rsid w:val="001E7EBA"/>
    <w:rsid w:val="001F0556"/>
    <w:rsid w:val="001F3F0E"/>
    <w:rsid w:val="001F57CB"/>
    <w:rsid w:val="001F59BF"/>
    <w:rsid w:val="00200598"/>
    <w:rsid w:val="002006BB"/>
    <w:rsid w:val="00201948"/>
    <w:rsid w:val="002019BD"/>
    <w:rsid w:val="00203384"/>
    <w:rsid w:val="00212C75"/>
    <w:rsid w:val="00216085"/>
    <w:rsid w:val="0021682E"/>
    <w:rsid w:val="00230519"/>
    <w:rsid w:val="00232564"/>
    <w:rsid w:val="0023391E"/>
    <w:rsid w:val="00236A2C"/>
    <w:rsid w:val="00236EC8"/>
    <w:rsid w:val="00237155"/>
    <w:rsid w:val="00242BB7"/>
    <w:rsid w:val="00244F83"/>
    <w:rsid w:val="00245148"/>
    <w:rsid w:val="00245DE5"/>
    <w:rsid w:val="00247301"/>
    <w:rsid w:val="00250D33"/>
    <w:rsid w:val="00250E75"/>
    <w:rsid w:val="002513E7"/>
    <w:rsid w:val="00251DF4"/>
    <w:rsid w:val="0025220E"/>
    <w:rsid w:val="002525EE"/>
    <w:rsid w:val="00253036"/>
    <w:rsid w:val="00257787"/>
    <w:rsid w:val="00260341"/>
    <w:rsid w:val="00260584"/>
    <w:rsid w:val="00260F9F"/>
    <w:rsid w:val="0026120B"/>
    <w:rsid w:val="00261E2A"/>
    <w:rsid w:val="00262E57"/>
    <w:rsid w:val="002642EB"/>
    <w:rsid w:val="002675DB"/>
    <w:rsid w:val="0027399E"/>
    <w:rsid w:val="002740BA"/>
    <w:rsid w:val="00282EC9"/>
    <w:rsid w:val="00283AAA"/>
    <w:rsid w:val="002852E3"/>
    <w:rsid w:val="00285404"/>
    <w:rsid w:val="002854B9"/>
    <w:rsid w:val="00286608"/>
    <w:rsid w:val="00287ACA"/>
    <w:rsid w:val="00291271"/>
    <w:rsid w:val="0029248F"/>
    <w:rsid w:val="002927A6"/>
    <w:rsid w:val="00294359"/>
    <w:rsid w:val="002A05B0"/>
    <w:rsid w:val="002A14A1"/>
    <w:rsid w:val="002A2AA3"/>
    <w:rsid w:val="002A6A79"/>
    <w:rsid w:val="002A771B"/>
    <w:rsid w:val="002B083B"/>
    <w:rsid w:val="002B2668"/>
    <w:rsid w:val="002B3AD9"/>
    <w:rsid w:val="002B50DA"/>
    <w:rsid w:val="002B58C5"/>
    <w:rsid w:val="002B6C5D"/>
    <w:rsid w:val="002B77AF"/>
    <w:rsid w:val="002B7AFF"/>
    <w:rsid w:val="002B7E86"/>
    <w:rsid w:val="002C1C9B"/>
    <w:rsid w:val="002C29EB"/>
    <w:rsid w:val="002C363B"/>
    <w:rsid w:val="002C4F28"/>
    <w:rsid w:val="002C6087"/>
    <w:rsid w:val="002C7D29"/>
    <w:rsid w:val="002D06F4"/>
    <w:rsid w:val="002D0FCF"/>
    <w:rsid w:val="002D2B0F"/>
    <w:rsid w:val="002D38AC"/>
    <w:rsid w:val="002D4160"/>
    <w:rsid w:val="002D4E08"/>
    <w:rsid w:val="002D5ABA"/>
    <w:rsid w:val="002D6D83"/>
    <w:rsid w:val="002D78C6"/>
    <w:rsid w:val="002E3801"/>
    <w:rsid w:val="002E47A6"/>
    <w:rsid w:val="002E5883"/>
    <w:rsid w:val="002E5EC9"/>
    <w:rsid w:val="002F1B18"/>
    <w:rsid w:val="002F476D"/>
    <w:rsid w:val="002F555A"/>
    <w:rsid w:val="002F5991"/>
    <w:rsid w:val="00300D38"/>
    <w:rsid w:val="003054BD"/>
    <w:rsid w:val="0030737D"/>
    <w:rsid w:val="00307B63"/>
    <w:rsid w:val="00312AB5"/>
    <w:rsid w:val="003153C1"/>
    <w:rsid w:val="00317040"/>
    <w:rsid w:val="00317536"/>
    <w:rsid w:val="0032019E"/>
    <w:rsid w:val="00321FCD"/>
    <w:rsid w:val="003241B2"/>
    <w:rsid w:val="00327BA3"/>
    <w:rsid w:val="0033254B"/>
    <w:rsid w:val="003332DC"/>
    <w:rsid w:val="00333A64"/>
    <w:rsid w:val="00334FF8"/>
    <w:rsid w:val="00337733"/>
    <w:rsid w:val="00337E5D"/>
    <w:rsid w:val="003406AE"/>
    <w:rsid w:val="00342B5D"/>
    <w:rsid w:val="0034310F"/>
    <w:rsid w:val="00346302"/>
    <w:rsid w:val="0035212E"/>
    <w:rsid w:val="003539A1"/>
    <w:rsid w:val="003544DC"/>
    <w:rsid w:val="00354DF4"/>
    <w:rsid w:val="00362F67"/>
    <w:rsid w:val="00363828"/>
    <w:rsid w:val="00363960"/>
    <w:rsid w:val="00364F5C"/>
    <w:rsid w:val="0036599A"/>
    <w:rsid w:val="00366363"/>
    <w:rsid w:val="00366F3E"/>
    <w:rsid w:val="00367419"/>
    <w:rsid w:val="00370E5B"/>
    <w:rsid w:val="00373302"/>
    <w:rsid w:val="00374730"/>
    <w:rsid w:val="00380149"/>
    <w:rsid w:val="00380EEE"/>
    <w:rsid w:val="00381219"/>
    <w:rsid w:val="00381B07"/>
    <w:rsid w:val="00384513"/>
    <w:rsid w:val="003859FE"/>
    <w:rsid w:val="00385DA7"/>
    <w:rsid w:val="00386586"/>
    <w:rsid w:val="0039054B"/>
    <w:rsid w:val="00391089"/>
    <w:rsid w:val="0039204A"/>
    <w:rsid w:val="0039268D"/>
    <w:rsid w:val="0039550E"/>
    <w:rsid w:val="00396046"/>
    <w:rsid w:val="003A00E1"/>
    <w:rsid w:val="003A2899"/>
    <w:rsid w:val="003A34DA"/>
    <w:rsid w:val="003A5807"/>
    <w:rsid w:val="003A59FA"/>
    <w:rsid w:val="003A717B"/>
    <w:rsid w:val="003A73BA"/>
    <w:rsid w:val="003B40FB"/>
    <w:rsid w:val="003B4700"/>
    <w:rsid w:val="003B53A2"/>
    <w:rsid w:val="003B7164"/>
    <w:rsid w:val="003C04C5"/>
    <w:rsid w:val="003C078B"/>
    <w:rsid w:val="003C4037"/>
    <w:rsid w:val="003C6E55"/>
    <w:rsid w:val="003C76AA"/>
    <w:rsid w:val="003D7879"/>
    <w:rsid w:val="003D78F4"/>
    <w:rsid w:val="003E0235"/>
    <w:rsid w:val="003E3391"/>
    <w:rsid w:val="003E4760"/>
    <w:rsid w:val="003E7905"/>
    <w:rsid w:val="003F2E88"/>
    <w:rsid w:val="003F4BA2"/>
    <w:rsid w:val="003F5154"/>
    <w:rsid w:val="003F5BDA"/>
    <w:rsid w:val="003F7341"/>
    <w:rsid w:val="003F7DFB"/>
    <w:rsid w:val="00405935"/>
    <w:rsid w:val="0041493C"/>
    <w:rsid w:val="004152B1"/>
    <w:rsid w:val="00415F41"/>
    <w:rsid w:val="004217D1"/>
    <w:rsid w:val="004221DE"/>
    <w:rsid w:val="00424C9D"/>
    <w:rsid w:val="00427129"/>
    <w:rsid w:val="00431889"/>
    <w:rsid w:val="00433554"/>
    <w:rsid w:val="0043416A"/>
    <w:rsid w:val="00434FEA"/>
    <w:rsid w:val="00437C4B"/>
    <w:rsid w:val="0044098F"/>
    <w:rsid w:val="0044343E"/>
    <w:rsid w:val="00443D47"/>
    <w:rsid w:val="00444253"/>
    <w:rsid w:val="004451C6"/>
    <w:rsid w:val="004456C5"/>
    <w:rsid w:val="00445A5F"/>
    <w:rsid w:val="004465A3"/>
    <w:rsid w:val="0045125C"/>
    <w:rsid w:val="004553A4"/>
    <w:rsid w:val="0045706A"/>
    <w:rsid w:val="0046229C"/>
    <w:rsid w:val="0046271D"/>
    <w:rsid w:val="00464449"/>
    <w:rsid w:val="00466A31"/>
    <w:rsid w:val="00467284"/>
    <w:rsid w:val="004711AD"/>
    <w:rsid w:val="004721E5"/>
    <w:rsid w:val="004747AE"/>
    <w:rsid w:val="00475517"/>
    <w:rsid w:val="0047606B"/>
    <w:rsid w:val="00476435"/>
    <w:rsid w:val="00476594"/>
    <w:rsid w:val="004825BF"/>
    <w:rsid w:val="00482EB4"/>
    <w:rsid w:val="0048331F"/>
    <w:rsid w:val="00486326"/>
    <w:rsid w:val="00487487"/>
    <w:rsid w:val="00490651"/>
    <w:rsid w:val="00490BF6"/>
    <w:rsid w:val="0049701E"/>
    <w:rsid w:val="0049703D"/>
    <w:rsid w:val="00497387"/>
    <w:rsid w:val="00497EB4"/>
    <w:rsid w:val="004A0D02"/>
    <w:rsid w:val="004A13FE"/>
    <w:rsid w:val="004A62EA"/>
    <w:rsid w:val="004B0B11"/>
    <w:rsid w:val="004B1A55"/>
    <w:rsid w:val="004B2825"/>
    <w:rsid w:val="004B2CD1"/>
    <w:rsid w:val="004B3B6B"/>
    <w:rsid w:val="004B608E"/>
    <w:rsid w:val="004C072B"/>
    <w:rsid w:val="004C2178"/>
    <w:rsid w:val="004C4065"/>
    <w:rsid w:val="004C53D9"/>
    <w:rsid w:val="004C6334"/>
    <w:rsid w:val="004C6474"/>
    <w:rsid w:val="004C79FA"/>
    <w:rsid w:val="004D4136"/>
    <w:rsid w:val="004E0F7D"/>
    <w:rsid w:val="004E1FCE"/>
    <w:rsid w:val="004E348D"/>
    <w:rsid w:val="004E5605"/>
    <w:rsid w:val="004F032F"/>
    <w:rsid w:val="004F1978"/>
    <w:rsid w:val="004F275A"/>
    <w:rsid w:val="004F29CC"/>
    <w:rsid w:val="004F5593"/>
    <w:rsid w:val="004F584C"/>
    <w:rsid w:val="004F6860"/>
    <w:rsid w:val="004F78AF"/>
    <w:rsid w:val="0050170E"/>
    <w:rsid w:val="00502884"/>
    <w:rsid w:val="0050779A"/>
    <w:rsid w:val="0051040E"/>
    <w:rsid w:val="00510790"/>
    <w:rsid w:val="00511574"/>
    <w:rsid w:val="005127CD"/>
    <w:rsid w:val="00512B60"/>
    <w:rsid w:val="00512EA4"/>
    <w:rsid w:val="00512F86"/>
    <w:rsid w:val="0051362D"/>
    <w:rsid w:val="00514E54"/>
    <w:rsid w:val="00522408"/>
    <w:rsid w:val="00522EE9"/>
    <w:rsid w:val="00523EFC"/>
    <w:rsid w:val="0052683B"/>
    <w:rsid w:val="00532D78"/>
    <w:rsid w:val="00533995"/>
    <w:rsid w:val="00533DF7"/>
    <w:rsid w:val="00535765"/>
    <w:rsid w:val="00540854"/>
    <w:rsid w:val="0054097B"/>
    <w:rsid w:val="00541006"/>
    <w:rsid w:val="00541BFE"/>
    <w:rsid w:val="00542C13"/>
    <w:rsid w:val="00543AF1"/>
    <w:rsid w:val="00544511"/>
    <w:rsid w:val="00544FC9"/>
    <w:rsid w:val="00545A43"/>
    <w:rsid w:val="0055083A"/>
    <w:rsid w:val="005510CF"/>
    <w:rsid w:val="00553057"/>
    <w:rsid w:val="0055415F"/>
    <w:rsid w:val="00554CE5"/>
    <w:rsid w:val="00560B3E"/>
    <w:rsid w:val="005615BE"/>
    <w:rsid w:val="005628D1"/>
    <w:rsid w:val="005631AB"/>
    <w:rsid w:val="005633C7"/>
    <w:rsid w:val="00564907"/>
    <w:rsid w:val="00572E39"/>
    <w:rsid w:val="00573CA6"/>
    <w:rsid w:val="00574F02"/>
    <w:rsid w:val="00577895"/>
    <w:rsid w:val="00580802"/>
    <w:rsid w:val="005815C7"/>
    <w:rsid w:val="00582899"/>
    <w:rsid w:val="00583F06"/>
    <w:rsid w:val="00590728"/>
    <w:rsid w:val="0059154F"/>
    <w:rsid w:val="00592807"/>
    <w:rsid w:val="0059431D"/>
    <w:rsid w:val="00594512"/>
    <w:rsid w:val="00594749"/>
    <w:rsid w:val="00594AFC"/>
    <w:rsid w:val="00594ED7"/>
    <w:rsid w:val="00596B7F"/>
    <w:rsid w:val="00597431"/>
    <w:rsid w:val="005A03E2"/>
    <w:rsid w:val="005A197C"/>
    <w:rsid w:val="005A19C0"/>
    <w:rsid w:val="005A4FBF"/>
    <w:rsid w:val="005A7FA8"/>
    <w:rsid w:val="005B089D"/>
    <w:rsid w:val="005B3362"/>
    <w:rsid w:val="005B3538"/>
    <w:rsid w:val="005B3585"/>
    <w:rsid w:val="005B35B1"/>
    <w:rsid w:val="005B427C"/>
    <w:rsid w:val="005C0B19"/>
    <w:rsid w:val="005C35B7"/>
    <w:rsid w:val="005C6C1A"/>
    <w:rsid w:val="005C7B25"/>
    <w:rsid w:val="005C7B64"/>
    <w:rsid w:val="005D0D21"/>
    <w:rsid w:val="005D0EC8"/>
    <w:rsid w:val="005D24A1"/>
    <w:rsid w:val="005D2AB6"/>
    <w:rsid w:val="005D30CF"/>
    <w:rsid w:val="005D57B3"/>
    <w:rsid w:val="005D5DBF"/>
    <w:rsid w:val="005D60AC"/>
    <w:rsid w:val="005D7D14"/>
    <w:rsid w:val="005E05A9"/>
    <w:rsid w:val="005E1A82"/>
    <w:rsid w:val="005E3180"/>
    <w:rsid w:val="005E765D"/>
    <w:rsid w:val="005F5C2C"/>
    <w:rsid w:val="005F6680"/>
    <w:rsid w:val="00601DC0"/>
    <w:rsid w:val="006034FD"/>
    <w:rsid w:val="00604274"/>
    <w:rsid w:val="00606007"/>
    <w:rsid w:val="006063A9"/>
    <w:rsid w:val="00607BF7"/>
    <w:rsid w:val="00610A7B"/>
    <w:rsid w:val="00620B57"/>
    <w:rsid w:val="0062162E"/>
    <w:rsid w:val="006216BC"/>
    <w:rsid w:val="00621EE4"/>
    <w:rsid w:val="006238C2"/>
    <w:rsid w:val="00623D99"/>
    <w:rsid w:val="00627E68"/>
    <w:rsid w:val="00631E4F"/>
    <w:rsid w:val="00632438"/>
    <w:rsid w:val="00636B9F"/>
    <w:rsid w:val="00637C21"/>
    <w:rsid w:val="00643CA2"/>
    <w:rsid w:val="006443B7"/>
    <w:rsid w:val="0064496B"/>
    <w:rsid w:val="0064519E"/>
    <w:rsid w:val="00645C72"/>
    <w:rsid w:val="00647B62"/>
    <w:rsid w:val="0065028F"/>
    <w:rsid w:val="00650AAA"/>
    <w:rsid w:val="00651ADC"/>
    <w:rsid w:val="00653598"/>
    <w:rsid w:val="0065442D"/>
    <w:rsid w:val="00660CF9"/>
    <w:rsid w:val="00663332"/>
    <w:rsid w:val="00665DBB"/>
    <w:rsid w:val="0066746C"/>
    <w:rsid w:val="00671494"/>
    <w:rsid w:val="0067285D"/>
    <w:rsid w:val="006745C9"/>
    <w:rsid w:val="0068091D"/>
    <w:rsid w:val="00681AAC"/>
    <w:rsid w:val="00681CB2"/>
    <w:rsid w:val="006867B2"/>
    <w:rsid w:val="00693E97"/>
    <w:rsid w:val="006969D5"/>
    <w:rsid w:val="006A1001"/>
    <w:rsid w:val="006A2A6F"/>
    <w:rsid w:val="006A402F"/>
    <w:rsid w:val="006A4307"/>
    <w:rsid w:val="006A4500"/>
    <w:rsid w:val="006A5B9D"/>
    <w:rsid w:val="006B0BEB"/>
    <w:rsid w:val="006B0F42"/>
    <w:rsid w:val="006B110B"/>
    <w:rsid w:val="006B5871"/>
    <w:rsid w:val="006B58EB"/>
    <w:rsid w:val="006C1FAD"/>
    <w:rsid w:val="006C32DD"/>
    <w:rsid w:val="006C38E4"/>
    <w:rsid w:val="006C4932"/>
    <w:rsid w:val="006C4C43"/>
    <w:rsid w:val="006C7214"/>
    <w:rsid w:val="006C7527"/>
    <w:rsid w:val="006C7AE3"/>
    <w:rsid w:val="006D0BE5"/>
    <w:rsid w:val="006D0C00"/>
    <w:rsid w:val="006D0F31"/>
    <w:rsid w:val="006D3AEE"/>
    <w:rsid w:val="006D7882"/>
    <w:rsid w:val="006E3ABB"/>
    <w:rsid w:val="006E5288"/>
    <w:rsid w:val="006E52AE"/>
    <w:rsid w:val="006E7793"/>
    <w:rsid w:val="006F1048"/>
    <w:rsid w:val="006F3E83"/>
    <w:rsid w:val="006F4FD6"/>
    <w:rsid w:val="00700343"/>
    <w:rsid w:val="00701C7F"/>
    <w:rsid w:val="0070230A"/>
    <w:rsid w:val="00702D4C"/>
    <w:rsid w:val="007053B4"/>
    <w:rsid w:val="00710750"/>
    <w:rsid w:val="007123C4"/>
    <w:rsid w:val="00712EE6"/>
    <w:rsid w:val="00714E78"/>
    <w:rsid w:val="007156BF"/>
    <w:rsid w:val="00720479"/>
    <w:rsid w:val="00721D3D"/>
    <w:rsid w:val="007232C1"/>
    <w:rsid w:val="007242B4"/>
    <w:rsid w:val="007251B5"/>
    <w:rsid w:val="00725BB4"/>
    <w:rsid w:val="0073041E"/>
    <w:rsid w:val="00732EDF"/>
    <w:rsid w:val="0073466E"/>
    <w:rsid w:val="007376D1"/>
    <w:rsid w:val="0074013B"/>
    <w:rsid w:val="007401F7"/>
    <w:rsid w:val="00741DE2"/>
    <w:rsid w:val="00742E92"/>
    <w:rsid w:val="007467A4"/>
    <w:rsid w:val="007506CE"/>
    <w:rsid w:val="0075395B"/>
    <w:rsid w:val="00754F65"/>
    <w:rsid w:val="0076265F"/>
    <w:rsid w:val="00764121"/>
    <w:rsid w:val="00764BA3"/>
    <w:rsid w:val="00766004"/>
    <w:rsid w:val="00766851"/>
    <w:rsid w:val="00766F8C"/>
    <w:rsid w:val="00767BB8"/>
    <w:rsid w:val="007705B4"/>
    <w:rsid w:val="007741D3"/>
    <w:rsid w:val="007745D5"/>
    <w:rsid w:val="00775468"/>
    <w:rsid w:val="00780F62"/>
    <w:rsid w:val="007857F4"/>
    <w:rsid w:val="0079006B"/>
    <w:rsid w:val="00790AE3"/>
    <w:rsid w:val="00790CC2"/>
    <w:rsid w:val="00790CFD"/>
    <w:rsid w:val="007912D0"/>
    <w:rsid w:val="00791399"/>
    <w:rsid w:val="00792DF5"/>
    <w:rsid w:val="00794876"/>
    <w:rsid w:val="00795738"/>
    <w:rsid w:val="007A3E71"/>
    <w:rsid w:val="007A61C6"/>
    <w:rsid w:val="007A6D4E"/>
    <w:rsid w:val="007A70A5"/>
    <w:rsid w:val="007A7265"/>
    <w:rsid w:val="007B0517"/>
    <w:rsid w:val="007B16FD"/>
    <w:rsid w:val="007B1CFD"/>
    <w:rsid w:val="007B3600"/>
    <w:rsid w:val="007B4480"/>
    <w:rsid w:val="007B6B1D"/>
    <w:rsid w:val="007C1AD7"/>
    <w:rsid w:val="007C4E5B"/>
    <w:rsid w:val="007C5A46"/>
    <w:rsid w:val="007C7E75"/>
    <w:rsid w:val="007D1179"/>
    <w:rsid w:val="007D13DC"/>
    <w:rsid w:val="007D6AB5"/>
    <w:rsid w:val="007E1811"/>
    <w:rsid w:val="007E5517"/>
    <w:rsid w:val="007E6F1B"/>
    <w:rsid w:val="007E7299"/>
    <w:rsid w:val="007E74D8"/>
    <w:rsid w:val="007F2393"/>
    <w:rsid w:val="007F2436"/>
    <w:rsid w:val="007F2DA3"/>
    <w:rsid w:val="007F310A"/>
    <w:rsid w:val="007F408F"/>
    <w:rsid w:val="007F55B5"/>
    <w:rsid w:val="007F59BC"/>
    <w:rsid w:val="008005AA"/>
    <w:rsid w:val="00800F8B"/>
    <w:rsid w:val="00802952"/>
    <w:rsid w:val="00805BA5"/>
    <w:rsid w:val="00807BEE"/>
    <w:rsid w:val="00807CC6"/>
    <w:rsid w:val="00807FF7"/>
    <w:rsid w:val="00810D88"/>
    <w:rsid w:val="00813D55"/>
    <w:rsid w:val="00813FDD"/>
    <w:rsid w:val="008151A8"/>
    <w:rsid w:val="00821916"/>
    <w:rsid w:val="00823150"/>
    <w:rsid w:val="00824A74"/>
    <w:rsid w:val="00824C2E"/>
    <w:rsid w:val="00827081"/>
    <w:rsid w:val="00831C46"/>
    <w:rsid w:val="0083227F"/>
    <w:rsid w:val="00832F27"/>
    <w:rsid w:val="008356B4"/>
    <w:rsid w:val="00835C44"/>
    <w:rsid w:val="00836565"/>
    <w:rsid w:val="0084217A"/>
    <w:rsid w:val="00842365"/>
    <w:rsid w:val="00844142"/>
    <w:rsid w:val="0084447D"/>
    <w:rsid w:val="008447AD"/>
    <w:rsid w:val="00847642"/>
    <w:rsid w:val="00847A3C"/>
    <w:rsid w:val="00847AE2"/>
    <w:rsid w:val="008525DF"/>
    <w:rsid w:val="00854C8E"/>
    <w:rsid w:val="00854C94"/>
    <w:rsid w:val="0085564C"/>
    <w:rsid w:val="008563B8"/>
    <w:rsid w:val="008635F4"/>
    <w:rsid w:val="00865334"/>
    <w:rsid w:val="0087372C"/>
    <w:rsid w:val="00875B10"/>
    <w:rsid w:val="008779DD"/>
    <w:rsid w:val="008819D8"/>
    <w:rsid w:val="0088461B"/>
    <w:rsid w:val="00885643"/>
    <w:rsid w:val="0088703C"/>
    <w:rsid w:val="00890451"/>
    <w:rsid w:val="00891335"/>
    <w:rsid w:val="00891480"/>
    <w:rsid w:val="008926CB"/>
    <w:rsid w:val="00894FC8"/>
    <w:rsid w:val="0089652E"/>
    <w:rsid w:val="008965DC"/>
    <w:rsid w:val="00896FC2"/>
    <w:rsid w:val="008A03D3"/>
    <w:rsid w:val="008A07E2"/>
    <w:rsid w:val="008A1E18"/>
    <w:rsid w:val="008A59B3"/>
    <w:rsid w:val="008A7DCF"/>
    <w:rsid w:val="008B1A8F"/>
    <w:rsid w:val="008B3BE2"/>
    <w:rsid w:val="008B5FEF"/>
    <w:rsid w:val="008B6D8A"/>
    <w:rsid w:val="008C21AD"/>
    <w:rsid w:val="008C5DA5"/>
    <w:rsid w:val="008C5F4C"/>
    <w:rsid w:val="008C602E"/>
    <w:rsid w:val="008D2E71"/>
    <w:rsid w:val="008D51A7"/>
    <w:rsid w:val="008D6286"/>
    <w:rsid w:val="008D7971"/>
    <w:rsid w:val="008E068D"/>
    <w:rsid w:val="008E25CD"/>
    <w:rsid w:val="008E4175"/>
    <w:rsid w:val="008E47C5"/>
    <w:rsid w:val="008E5335"/>
    <w:rsid w:val="008E667E"/>
    <w:rsid w:val="008E6B54"/>
    <w:rsid w:val="008F03B4"/>
    <w:rsid w:val="008F26FA"/>
    <w:rsid w:val="008F61A6"/>
    <w:rsid w:val="00901D8E"/>
    <w:rsid w:val="009023B6"/>
    <w:rsid w:val="009044D6"/>
    <w:rsid w:val="00906DA9"/>
    <w:rsid w:val="009074DD"/>
    <w:rsid w:val="0090773C"/>
    <w:rsid w:val="00912F09"/>
    <w:rsid w:val="00914B8E"/>
    <w:rsid w:val="00915961"/>
    <w:rsid w:val="00916660"/>
    <w:rsid w:val="00916A23"/>
    <w:rsid w:val="00916B62"/>
    <w:rsid w:val="00916B96"/>
    <w:rsid w:val="00917E70"/>
    <w:rsid w:val="00920850"/>
    <w:rsid w:val="00920DCD"/>
    <w:rsid w:val="00921436"/>
    <w:rsid w:val="00923078"/>
    <w:rsid w:val="00924988"/>
    <w:rsid w:val="00926564"/>
    <w:rsid w:val="0092658C"/>
    <w:rsid w:val="009324CB"/>
    <w:rsid w:val="00933870"/>
    <w:rsid w:val="00935A1D"/>
    <w:rsid w:val="00940D82"/>
    <w:rsid w:val="00940DF5"/>
    <w:rsid w:val="009412B6"/>
    <w:rsid w:val="00942EBC"/>
    <w:rsid w:val="009463C9"/>
    <w:rsid w:val="00951D93"/>
    <w:rsid w:val="00952119"/>
    <w:rsid w:val="009535AD"/>
    <w:rsid w:val="00954545"/>
    <w:rsid w:val="00956E8D"/>
    <w:rsid w:val="00962AA1"/>
    <w:rsid w:val="0096593E"/>
    <w:rsid w:val="009662C3"/>
    <w:rsid w:val="0096653C"/>
    <w:rsid w:val="00966F68"/>
    <w:rsid w:val="00970F93"/>
    <w:rsid w:val="009712C2"/>
    <w:rsid w:val="00972149"/>
    <w:rsid w:val="00972908"/>
    <w:rsid w:val="0097329E"/>
    <w:rsid w:val="00974203"/>
    <w:rsid w:val="0098047E"/>
    <w:rsid w:val="00980A8B"/>
    <w:rsid w:val="00981804"/>
    <w:rsid w:val="00982E9D"/>
    <w:rsid w:val="00983A4A"/>
    <w:rsid w:val="00984233"/>
    <w:rsid w:val="009850D2"/>
    <w:rsid w:val="0098531C"/>
    <w:rsid w:val="00987C4F"/>
    <w:rsid w:val="00990F12"/>
    <w:rsid w:val="009913C9"/>
    <w:rsid w:val="00992047"/>
    <w:rsid w:val="00993A84"/>
    <w:rsid w:val="009A057D"/>
    <w:rsid w:val="009A26A9"/>
    <w:rsid w:val="009A39FD"/>
    <w:rsid w:val="009A3C01"/>
    <w:rsid w:val="009A3DF6"/>
    <w:rsid w:val="009A53CF"/>
    <w:rsid w:val="009A57E7"/>
    <w:rsid w:val="009A7942"/>
    <w:rsid w:val="009A7A4F"/>
    <w:rsid w:val="009B10AA"/>
    <w:rsid w:val="009B1E53"/>
    <w:rsid w:val="009B3F98"/>
    <w:rsid w:val="009B59D1"/>
    <w:rsid w:val="009B6298"/>
    <w:rsid w:val="009C125C"/>
    <w:rsid w:val="009C3E82"/>
    <w:rsid w:val="009C6D31"/>
    <w:rsid w:val="009D05BC"/>
    <w:rsid w:val="009D0B68"/>
    <w:rsid w:val="009D289C"/>
    <w:rsid w:val="009D3C43"/>
    <w:rsid w:val="009D4763"/>
    <w:rsid w:val="009D6155"/>
    <w:rsid w:val="009D6D00"/>
    <w:rsid w:val="009D7BA3"/>
    <w:rsid w:val="009E29E4"/>
    <w:rsid w:val="009E2DE5"/>
    <w:rsid w:val="009E3754"/>
    <w:rsid w:val="009E5B93"/>
    <w:rsid w:val="009F06A0"/>
    <w:rsid w:val="009F0B06"/>
    <w:rsid w:val="009F2C59"/>
    <w:rsid w:val="009F3DFA"/>
    <w:rsid w:val="009F6430"/>
    <w:rsid w:val="009F66B8"/>
    <w:rsid w:val="00A03A54"/>
    <w:rsid w:val="00A03DFC"/>
    <w:rsid w:val="00A0698E"/>
    <w:rsid w:val="00A079CA"/>
    <w:rsid w:val="00A1120F"/>
    <w:rsid w:val="00A11889"/>
    <w:rsid w:val="00A1703E"/>
    <w:rsid w:val="00A200FC"/>
    <w:rsid w:val="00A21371"/>
    <w:rsid w:val="00A21BD0"/>
    <w:rsid w:val="00A2201C"/>
    <w:rsid w:val="00A23715"/>
    <w:rsid w:val="00A25DFC"/>
    <w:rsid w:val="00A25E7A"/>
    <w:rsid w:val="00A26624"/>
    <w:rsid w:val="00A27C82"/>
    <w:rsid w:val="00A373EC"/>
    <w:rsid w:val="00A40BF4"/>
    <w:rsid w:val="00A42919"/>
    <w:rsid w:val="00A44F67"/>
    <w:rsid w:val="00A45065"/>
    <w:rsid w:val="00A4736D"/>
    <w:rsid w:val="00A52276"/>
    <w:rsid w:val="00A53189"/>
    <w:rsid w:val="00A54854"/>
    <w:rsid w:val="00A54C37"/>
    <w:rsid w:val="00A551BA"/>
    <w:rsid w:val="00A56AFF"/>
    <w:rsid w:val="00A5757A"/>
    <w:rsid w:val="00A5796C"/>
    <w:rsid w:val="00A60C3F"/>
    <w:rsid w:val="00A61194"/>
    <w:rsid w:val="00A6570C"/>
    <w:rsid w:val="00A7069E"/>
    <w:rsid w:val="00A70B6F"/>
    <w:rsid w:val="00A72841"/>
    <w:rsid w:val="00A74335"/>
    <w:rsid w:val="00A752E3"/>
    <w:rsid w:val="00A7592D"/>
    <w:rsid w:val="00A75D96"/>
    <w:rsid w:val="00A75FFC"/>
    <w:rsid w:val="00A80E3F"/>
    <w:rsid w:val="00A82629"/>
    <w:rsid w:val="00A8507C"/>
    <w:rsid w:val="00A879D8"/>
    <w:rsid w:val="00A91C88"/>
    <w:rsid w:val="00A91F1A"/>
    <w:rsid w:val="00A94BD5"/>
    <w:rsid w:val="00A94D6F"/>
    <w:rsid w:val="00A977FF"/>
    <w:rsid w:val="00A97B25"/>
    <w:rsid w:val="00AA013B"/>
    <w:rsid w:val="00AA2AA5"/>
    <w:rsid w:val="00AA6D3F"/>
    <w:rsid w:val="00AB16B9"/>
    <w:rsid w:val="00AB4D5E"/>
    <w:rsid w:val="00AB5426"/>
    <w:rsid w:val="00AC049C"/>
    <w:rsid w:val="00AC4FE2"/>
    <w:rsid w:val="00AC591A"/>
    <w:rsid w:val="00AC6329"/>
    <w:rsid w:val="00AC6D1C"/>
    <w:rsid w:val="00AC6EA4"/>
    <w:rsid w:val="00AD57C4"/>
    <w:rsid w:val="00AE0CAE"/>
    <w:rsid w:val="00AE1CCA"/>
    <w:rsid w:val="00AE3A01"/>
    <w:rsid w:val="00AE3ED5"/>
    <w:rsid w:val="00AE5AFA"/>
    <w:rsid w:val="00AE73E0"/>
    <w:rsid w:val="00AE7DDD"/>
    <w:rsid w:val="00AE7F24"/>
    <w:rsid w:val="00AF2927"/>
    <w:rsid w:val="00AF395C"/>
    <w:rsid w:val="00AF59AE"/>
    <w:rsid w:val="00AF75C1"/>
    <w:rsid w:val="00B033C4"/>
    <w:rsid w:val="00B051ED"/>
    <w:rsid w:val="00B05E01"/>
    <w:rsid w:val="00B063FB"/>
    <w:rsid w:val="00B0640B"/>
    <w:rsid w:val="00B139B1"/>
    <w:rsid w:val="00B17C48"/>
    <w:rsid w:val="00B17DC0"/>
    <w:rsid w:val="00B17DE7"/>
    <w:rsid w:val="00B21004"/>
    <w:rsid w:val="00B21FFC"/>
    <w:rsid w:val="00B25D2D"/>
    <w:rsid w:val="00B33484"/>
    <w:rsid w:val="00B34792"/>
    <w:rsid w:val="00B35C08"/>
    <w:rsid w:val="00B366F4"/>
    <w:rsid w:val="00B3701F"/>
    <w:rsid w:val="00B404FC"/>
    <w:rsid w:val="00B41D3D"/>
    <w:rsid w:val="00B448FE"/>
    <w:rsid w:val="00B465B3"/>
    <w:rsid w:val="00B47A36"/>
    <w:rsid w:val="00B50194"/>
    <w:rsid w:val="00B52E13"/>
    <w:rsid w:val="00B61C07"/>
    <w:rsid w:val="00B6273F"/>
    <w:rsid w:val="00B631F9"/>
    <w:rsid w:val="00B635A1"/>
    <w:rsid w:val="00B639CF"/>
    <w:rsid w:val="00B64C4D"/>
    <w:rsid w:val="00B65F8E"/>
    <w:rsid w:val="00B71920"/>
    <w:rsid w:val="00B71D17"/>
    <w:rsid w:val="00B722B4"/>
    <w:rsid w:val="00B7290B"/>
    <w:rsid w:val="00B74F0B"/>
    <w:rsid w:val="00B75CB4"/>
    <w:rsid w:val="00B7793D"/>
    <w:rsid w:val="00B81C18"/>
    <w:rsid w:val="00B81C99"/>
    <w:rsid w:val="00B8330A"/>
    <w:rsid w:val="00B84718"/>
    <w:rsid w:val="00B8776F"/>
    <w:rsid w:val="00B9108E"/>
    <w:rsid w:val="00B97A19"/>
    <w:rsid w:val="00BA0CD2"/>
    <w:rsid w:val="00BA2B9D"/>
    <w:rsid w:val="00BA2BD1"/>
    <w:rsid w:val="00BA43B4"/>
    <w:rsid w:val="00BA499A"/>
    <w:rsid w:val="00BA73A3"/>
    <w:rsid w:val="00BA7F37"/>
    <w:rsid w:val="00BB3AE7"/>
    <w:rsid w:val="00BB3F00"/>
    <w:rsid w:val="00BB5CB4"/>
    <w:rsid w:val="00BB7A0C"/>
    <w:rsid w:val="00BC2EA2"/>
    <w:rsid w:val="00BC4067"/>
    <w:rsid w:val="00BC75B4"/>
    <w:rsid w:val="00BD0D38"/>
    <w:rsid w:val="00BD0F12"/>
    <w:rsid w:val="00BD2114"/>
    <w:rsid w:val="00BD4ED8"/>
    <w:rsid w:val="00BD6CB6"/>
    <w:rsid w:val="00BD74DA"/>
    <w:rsid w:val="00BE097F"/>
    <w:rsid w:val="00BE0CFF"/>
    <w:rsid w:val="00BE20F3"/>
    <w:rsid w:val="00BE2C3E"/>
    <w:rsid w:val="00BE2F62"/>
    <w:rsid w:val="00BE610C"/>
    <w:rsid w:val="00BE6D5A"/>
    <w:rsid w:val="00BF267A"/>
    <w:rsid w:val="00BF3C15"/>
    <w:rsid w:val="00BF6487"/>
    <w:rsid w:val="00C11E11"/>
    <w:rsid w:val="00C135F5"/>
    <w:rsid w:val="00C1521B"/>
    <w:rsid w:val="00C15F88"/>
    <w:rsid w:val="00C171DB"/>
    <w:rsid w:val="00C20B1F"/>
    <w:rsid w:val="00C20ECC"/>
    <w:rsid w:val="00C22793"/>
    <w:rsid w:val="00C24B4C"/>
    <w:rsid w:val="00C24CE1"/>
    <w:rsid w:val="00C25B49"/>
    <w:rsid w:val="00C25E9B"/>
    <w:rsid w:val="00C26AB2"/>
    <w:rsid w:val="00C328F7"/>
    <w:rsid w:val="00C33E7A"/>
    <w:rsid w:val="00C35357"/>
    <w:rsid w:val="00C3558A"/>
    <w:rsid w:val="00C35649"/>
    <w:rsid w:val="00C36027"/>
    <w:rsid w:val="00C37652"/>
    <w:rsid w:val="00C4178F"/>
    <w:rsid w:val="00C41900"/>
    <w:rsid w:val="00C4620D"/>
    <w:rsid w:val="00C46D25"/>
    <w:rsid w:val="00C53989"/>
    <w:rsid w:val="00C62DA2"/>
    <w:rsid w:val="00C64584"/>
    <w:rsid w:val="00C64724"/>
    <w:rsid w:val="00C64D24"/>
    <w:rsid w:val="00C66011"/>
    <w:rsid w:val="00C665D4"/>
    <w:rsid w:val="00C67FEC"/>
    <w:rsid w:val="00C7000D"/>
    <w:rsid w:val="00C73B45"/>
    <w:rsid w:val="00C73C93"/>
    <w:rsid w:val="00C7547F"/>
    <w:rsid w:val="00C80930"/>
    <w:rsid w:val="00C80FCE"/>
    <w:rsid w:val="00C839A0"/>
    <w:rsid w:val="00C83A9C"/>
    <w:rsid w:val="00C83EB8"/>
    <w:rsid w:val="00C86061"/>
    <w:rsid w:val="00C90DD9"/>
    <w:rsid w:val="00C910B2"/>
    <w:rsid w:val="00C9165B"/>
    <w:rsid w:val="00C9387F"/>
    <w:rsid w:val="00C94012"/>
    <w:rsid w:val="00C945BB"/>
    <w:rsid w:val="00CA0379"/>
    <w:rsid w:val="00CA44C7"/>
    <w:rsid w:val="00CA60FC"/>
    <w:rsid w:val="00CA73D1"/>
    <w:rsid w:val="00CB1A19"/>
    <w:rsid w:val="00CB238B"/>
    <w:rsid w:val="00CB4758"/>
    <w:rsid w:val="00CB4E60"/>
    <w:rsid w:val="00CB5630"/>
    <w:rsid w:val="00CB68AC"/>
    <w:rsid w:val="00CC450C"/>
    <w:rsid w:val="00CC5227"/>
    <w:rsid w:val="00CC5686"/>
    <w:rsid w:val="00CC5C70"/>
    <w:rsid w:val="00CC7803"/>
    <w:rsid w:val="00CD0004"/>
    <w:rsid w:val="00CD2645"/>
    <w:rsid w:val="00CD2DC4"/>
    <w:rsid w:val="00CD50FA"/>
    <w:rsid w:val="00CD6CE7"/>
    <w:rsid w:val="00CD6FDE"/>
    <w:rsid w:val="00CD7382"/>
    <w:rsid w:val="00CD7849"/>
    <w:rsid w:val="00CE02D0"/>
    <w:rsid w:val="00CE2F1A"/>
    <w:rsid w:val="00CE3552"/>
    <w:rsid w:val="00CE412E"/>
    <w:rsid w:val="00CE452E"/>
    <w:rsid w:val="00CE566B"/>
    <w:rsid w:val="00CF3D7E"/>
    <w:rsid w:val="00CF411F"/>
    <w:rsid w:val="00CF45BC"/>
    <w:rsid w:val="00CF6CE3"/>
    <w:rsid w:val="00D02691"/>
    <w:rsid w:val="00D05BF7"/>
    <w:rsid w:val="00D11378"/>
    <w:rsid w:val="00D201E3"/>
    <w:rsid w:val="00D20DB5"/>
    <w:rsid w:val="00D21159"/>
    <w:rsid w:val="00D2129D"/>
    <w:rsid w:val="00D21FB1"/>
    <w:rsid w:val="00D22C93"/>
    <w:rsid w:val="00D259BE"/>
    <w:rsid w:val="00D27C1A"/>
    <w:rsid w:val="00D31B97"/>
    <w:rsid w:val="00D31E3A"/>
    <w:rsid w:val="00D3296A"/>
    <w:rsid w:val="00D34800"/>
    <w:rsid w:val="00D34F4E"/>
    <w:rsid w:val="00D36983"/>
    <w:rsid w:val="00D37D39"/>
    <w:rsid w:val="00D4199C"/>
    <w:rsid w:val="00D41FD7"/>
    <w:rsid w:val="00D42E7F"/>
    <w:rsid w:val="00D44B27"/>
    <w:rsid w:val="00D45263"/>
    <w:rsid w:val="00D46216"/>
    <w:rsid w:val="00D46B2E"/>
    <w:rsid w:val="00D478F2"/>
    <w:rsid w:val="00D55B8E"/>
    <w:rsid w:val="00D56543"/>
    <w:rsid w:val="00D566F6"/>
    <w:rsid w:val="00D62AA3"/>
    <w:rsid w:val="00D62B62"/>
    <w:rsid w:val="00D6592A"/>
    <w:rsid w:val="00D65CA4"/>
    <w:rsid w:val="00D70637"/>
    <w:rsid w:val="00D70A60"/>
    <w:rsid w:val="00D71BBF"/>
    <w:rsid w:val="00D800EA"/>
    <w:rsid w:val="00D82CEE"/>
    <w:rsid w:val="00D923C8"/>
    <w:rsid w:val="00D92F84"/>
    <w:rsid w:val="00D93740"/>
    <w:rsid w:val="00D9554F"/>
    <w:rsid w:val="00D97CB9"/>
    <w:rsid w:val="00DA4B6B"/>
    <w:rsid w:val="00DA52CE"/>
    <w:rsid w:val="00DA57EC"/>
    <w:rsid w:val="00DB049C"/>
    <w:rsid w:val="00DB0882"/>
    <w:rsid w:val="00DB25F9"/>
    <w:rsid w:val="00DB2D50"/>
    <w:rsid w:val="00DB615D"/>
    <w:rsid w:val="00DC06F1"/>
    <w:rsid w:val="00DC1F0A"/>
    <w:rsid w:val="00DC3899"/>
    <w:rsid w:val="00DC396B"/>
    <w:rsid w:val="00DC3F40"/>
    <w:rsid w:val="00DC4581"/>
    <w:rsid w:val="00DC795B"/>
    <w:rsid w:val="00DD32F2"/>
    <w:rsid w:val="00DD3E3C"/>
    <w:rsid w:val="00DD4BB4"/>
    <w:rsid w:val="00DD5052"/>
    <w:rsid w:val="00DE0F27"/>
    <w:rsid w:val="00DE289B"/>
    <w:rsid w:val="00DE62AE"/>
    <w:rsid w:val="00DE664C"/>
    <w:rsid w:val="00DF2F09"/>
    <w:rsid w:val="00DF3137"/>
    <w:rsid w:val="00DF32C4"/>
    <w:rsid w:val="00DF436B"/>
    <w:rsid w:val="00DF52CA"/>
    <w:rsid w:val="00DF5C04"/>
    <w:rsid w:val="00DF7243"/>
    <w:rsid w:val="00E0153C"/>
    <w:rsid w:val="00E022DB"/>
    <w:rsid w:val="00E0574E"/>
    <w:rsid w:val="00E0604D"/>
    <w:rsid w:val="00E06431"/>
    <w:rsid w:val="00E12632"/>
    <w:rsid w:val="00E14823"/>
    <w:rsid w:val="00E20168"/>
    <w:rsid w:val="00E23701"/>
    <w:rsid w:val="00E23B2D"/>
    <w:rsid w:val="00E2560F"/>
    <w:rsid w:val="00E26BF1"/>
    <w:rsid w:val="00E27E32"/>
    <w:rsid w:val="00E30219"/>
    <w:rsid w:val="00E31FC6"/>
    <w:rsid w:val="00E33EE9"/>
    <w:rsid w:val="00E34D8B"/>
    <w:rsid w:val="00E35725"/>
    <w:rsid w:val="00E410FE"/>
    <w:rsid w:val="00E41F8E"/>
    <w:rsid w:val="00E424AA"/>
    <w:rsid w:val="00E43027"/>
    <w:rsid w:val="00E45263"/>
    <w:rsid w:val="00E515FF"/>
    <w:rsid w:val="00E51AD3"/>
    <w:rsid w:val="00E53121"/>
    <w:rsid w:val="00E55290"/>
    <w:rsid w:val="00E555B2"/>
    <w:rsid w:val="00E559EA"/>
    <w:rsid w:val="00E55FA9"/>
    <w:rsid w:val="00E57ADD"/>
    <w:rsid w:val="00E607A1"/>
    <w:rsid w:val="00E617E0"/>
    <w:rsid w:val="00E61962"/>
    <w:rsid w:val="00E6251E"/>
    <w:rsid w:val="00E63CB5"/>
    <w:rsid w:val="00E65590"/>
    <w:rsid w:val="00E65836"/>
    <w:rsid w:val="00E65F2E"/>
    <w:rsid w:val="00E664D4"/>
    <w:rsid w:val="00E67A82"/>
    <w:rsid w:val="00E67D48"/>
    <w:rsid w:val="00E70A08"/>
    <w:rsid w:val="00E756E2"/>
    <w:rsid w:val="00E76ABF"/>
    <w:rsid w:val="00E77490"/>
    <w:rsid w:val="00E812B8"/>
    <w:rsid w:val="00E8168D"/>
    <w:rsid w:val="00E81DFA"/>
    <w:rsid w:val="00E866B1"/>
    <w:rsid w:val="00E872E5"/>
    <w:rsid w:val="00E907EA"/>
    <w:rsid w:val="00E91025"/>
    <w:rsid w:val="00E94146"/>
    <w:rsid w:val="00E941D4"/>
    <w:rsid w:val="00E9593E"/>
    <w:rsid w:val="00E96B6D"/>
    <w:rsid w:val="00EA0992"/>
    <w:rsid w:val="00EB0A81"/>
    <w:rsid w:val="00EB1E0F"/>
    <w:rsid w:val="00EB4E32"/>
    <w:rsid w:val="00EB5008"/>
    <w:rsid w:val="00EC0333"/>
    <w:rsid w:val="00EC05E4"/>
    <w:rsid w:val="00EC061B"/>
    <w:rsid w:val="00EC0A7C"/>
    <w:rsid w:val="00EC2B7A"/>
    <w:rsid w:val="00ED1340"/>
    <w:rsid w:val="00ED26B8"/>
    <w:rsid w:val="00ED3EA3"/>
    <w:rsid w:val="00ED42F7"/>
    <w:rsid w:val="00ED6C88"/>
    <w:rsid w:val="00ED7AAB"/>
    <w:rsid w:val="00ED7C53"/>
    <w:rsid w:val="00EE12FB"/>
    <w:rsid w:val="00EE2DF8"/>
    <w:rsid w:val="00EF1A1B"/>
    <w:rsid w:val="00EF47BA"/>
    <w:rsid w:val="00EF57D5"/>
    <w:rsid w:val="00F02BD1"/>
    <w:rsid w:val="00F04327"/>
    <w:rsid w:val="00F04565"/>
    <w:rsid w:val="00F0507C"/>
    <w:rsid w:val="00F10BBA"/>
    <w:rsid w:val="00F10C11"/>
    <w:rsid w:val="00F1172C"/>
    <w:rsid w:val="00F12408"/>
    <w:rsid w:val="00F12F5A"/>
    <w:rsid w:val="00F1397E"/>
    <w:rsid w:val="00F139E1"/>
    <w:rsid w:val="00F13F46"/>
    <w:rsid w:val="00F1433C"/>
    <w:rsid w:val="00F14377"/>
    <w:rsid w:val="00F14800"/>
    <w:rsid w:val="00F15A4F"/>
    <w:rsid w:val="00F2045E"/>
    <w:rsid w:val="00F20B42"/>
    <w:rsid w:val="00F220E1"/>
    <w:rsid w:val="00F22AD9"/>
    <w:rsid w:val="00F2406D"/>
    <w:rsid w:val="00F25013"/>
    <w:rsid w:val="00F25EF5"/>
    <w:rsid w:val="00F26DEB"/>
    <w:rsid w:val="00F34CF4"/>
    <w:rsid w:val="00F353AD"/>
    <w:rsid w:val="00F35F21"/>
    <w:rsid w:val="00F404AD"/>
    <w:rsid w:val="00F425BA"/>
    <w:rsid w:val="00F43DF5"/>
    <w:rsid w:val="00F46866"/>
    <w:rsid w:val="00F46A68"/>
    <w:rsid w:val="00F52480"/>
    <w:rsid w:val="00F52798"/>
    <w:rsid w:val="00F52B3F"/>
    <w:rsid w:val="00F570B5"/>
    <w:rsid w:val="00F623ED"/>
    <w:rsid w:val="00F66FCA"/>
    <w:rsid w:val="00F718B8"/>
    <w:rsid w:val="00F73B33"/>
    <w:rsid w:val="00F75A80"/>
    <w:rsid w:val="00F802F3"/>
    <w:rsid w:val="00F80943"/>
    <w:rsid w:val="00F8291D"/>
    <w:rsid w:val="00F84158"/>
    <w:rsid w:val="00F8641E"/>
    <w:rsid w:val="00F926FC"/>
    <w:rsid w:val="00F93F07"/>
    <w:rsid w:val="00F93FF6"/>
    <w:rsid w:val="00F944E4"/>
    <w:rsid w:val="00F946C0"/>
    <w:rsid w:val="00F95A85"/>
    <w:rsid w:val="00F960C1"/>
    <w:rsid w:val="00FA2492"/>
    <w:rsid w:val="00FA2E21"/>
    <w:rsid w:val="00FA37F9"/>
    <w:rsid w:val="00FA3B3C"/>
    <w:rsid w:val="00FA3EB5"/>
    <w:rsid w:val="00FA4622"/>
    <w:rsid w:val="00FA469A"/>
    <w:rsid w:val="00FA5E32"/>
    <w:rsid w:val="00FB0CEB"/>
    <w:rsid w:val="00FB2610"/>
    <w:rsid w:val="00FB52A9"/>
    <w:rsid w:val="00FB7408"/>
    <w:rsid w:val="00FC6676"/>
    <w:rsid w:val="00FC6A45"/>
    <w:rsid w:val="00FC7221"/>
    <w:rsid w:val="00FC758F"/>
    <w:rsid w:val="00FC7DA8"/>
    <w:rsid w:val="00FD1321"/>
    <w:rsid w:val="00FE1446"/>
    <w:rsid w:val="00FE3AAB"/>
    <w:rsid w:val="00FE4024"/>
    <w:rsid w:val="00FE7D73"/>
    <w:rsid w:val="00FE7F44"/>
    <w:rsid w:val="00FF044A"/>
    <w:rsid w:val="00FF3024"/>
    <w:rsid w:val="00FF3CA2"/>
    <w:rsid w:val="00FF51CE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BA3E-19DA-416F-AB42-81D723B5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65A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65A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465A3"/>
    <w:pPr>
      <w:keepNext/>
      <w:jc w:val="center"/>
      <w:outlineLvl w:val="3"/>
    </w:pPr>
    <w:rPr>
      <w:color w:val="FF9900"/>
      <w:sz w:val="28"/>
      <w:szCs w:val="20"/>
    </w:rPr>
  </w:style>
  <w:style w:type="paragraph" w:styleId="7">
    <w:name w:val="heading 7"/>
    <w:basedOn w:val="a"/>
    <w:next w:val="a"/>
    <w:link w:val="70"/>
    <w:qFormat/>
    <w:rsid w:val="004465A3"/>
    <w:pPr>
      <w:keepNext/>
      <w:jc w:val="center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65A3"/>
    <w:rPr>
      <w:sz w:val="28"/>
    </w:rPr>
  </w:style>
  <w:style w:type="paragraph" w:customStyle="1" w:styleId="a3">
    <w:basedOn w:val="a"/>
    <w:semiHidden/>
    <w:rsid w:val="004B282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4465A3"/>
    <w:rPr>
      <w:sz w:val="28"/>
    </w:rPr>
  </w:style>
  <w:style w:type="character" w:customStyle="1" w:styleId="40">
    <w:name w:val="Заголовок 4 Знак"/>
    <w:link w:val="4"/>
    <w:rsid w:val="004465A3"/>
    <w:rPr>
      <w:color w:val="FF9900"/>
      <w:sz w:val="28"/>
    </w:rPr>
  </w:style>
  <w:style w:type="character" w:customStyle="1" w:styleId="70">
    <w:name w:val="Заголовок 7 Знак"/>
    <w:basedOn w:val="a0"/>
    <w:link w:val="7"/>
    <w:rsid w:val="004465A3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link w:val="a4"/>
    <w:rsid w:val="009850D2"/>
    <w:rPr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Body Text Indent"/>
    <w:basedOn w:val="a"/>
    <w:pPr>
      <w:autoSpaceDE w:val="0"/>
      <w:autoSpaceDN w:val="0"/>
      <w:adjustRightInd w:val="0"/>
      <w:ind w:firstLine="540"/>
      <w:jc w:val="both"/>
    </w:pPr>
    <w:rPr>
      <w:color w:val="0000FF"/>
      <w:sz w:val="28"/>
      <w:szCs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2">
    <w:name w:val="Body Text 2"/>
    <w:basedOn w:val="a"/>
    <w:pPr>
      <w:jc w:val="both"/>
    </w:pPr>
    <w:rPr>
      <w:sz w:val="28"/>
    </w:rPr>
  </w:style>
  <w:style w:type="paragraph" w:customStyle="1" w:styleId="aa">
    <w:name w:val="Знак Знак"/>
    <w:basedOn w:val="a"/>
    <w:semiHidden/>
    <w:rsid w:val="00F404AD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807C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07CC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65A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d">
    <w:name w:val="Hyperlink"/>
    <w:uiPriority w:val="99"/>
    <w:unhideWhenUsed/>
    <w:rsid w:val="004F1978"/>
    <w:rPr>
      <w:color w:val="0000FF"/>
      <w:u w:val="single"/>
    </w:rPr>
  </w:style>
  <w:style w:type="character" w:styleId="ae">
    <w:name w:val="FollowedHyperlink"/>
    <w:uiPriority w:val="99"/>
    <w:unhideWhenUsed/>
    <w:rsid w:val="004F19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1B1B-8C08-49A4-AA1F-C53EEA04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189</Pages>
  <Words>47311</Words>
  <Characters>269674</Characters>
  <Application>Microsoft Office Word</Application>
  <DocSecurity>0</DocSecurity>
  <Lines>2247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mfsk</Company>
  <LinksUpToDate>false</LinksUpToDate>
  <CharactersWithSpaces>316353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krliov</dc:creator>
  <cp:keywords/>
  <cp:lastModifiedBy>Татьяна А. Бербенец</cp:lastModifiedBy>
  <cp:revision>7</cp:revision>
  <cp:lastPrinted>2023-05-05T07:09:00Z</cp:lastPrinted>
  <dcterms:created xsi:type="dcterms:W3CDTF">2023-05-03T07:48:00Z</dcterms:created>
  <dcterms:modified xsi:type="dcterms:W3CDTF">2023-05-05T07:47:00Z</dcterms:modified>
</cp:coreProperties>
</file>